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78271" w14:textId="77777777" w:rsidR="00095451" w:rsidRPr="000E032D" w:rsidRDefault="0009545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p>
    <w:p w14:paraId="00BF68EB" w14:textId="77777777" w:rsidR="00205AB1" w:rsidRPr="007B27FB"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7B27FB">
        <w:rPr>
          <w:color w:val="000000"/>
          <w:sz w:val="22"/>
          <w:szCs w:val="22"/>
          <w:lang w:val="lt-LT" w:eastAsia="en-GB"/>
        </w:rPr>
        <w:t>PATVIRTINTA:</w:t>
      </w:r>
    </w:p>
    <w:p w14:paraId="4A28BD56" w14:textId="77777777" w:rsidR="00205AB1" w:rsidRPr="007B27FB"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7B27FB">
        <w:rPr>
          <w:color w:val="000000"/>
          <w:sz w:val="22"/>
          <w:szCs w:val="22"/>
          <w:lang w:val="lt-LT" w:eastAsia="en-GB"/>
        </w:rPr>
        <w:t>Viešojo pirkimo komisijos</w:t>
      </w:r>
    </w:p>
    <w:p w14:paraId="17F46E67" w14:textId="77777777" w:rsidR="00205AB1" w:rsidRPr="007B27FB"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7B27FB">
        <w:rPr>
          <w:color w:val="000000"/>
          <w:sz w:val="22"/>
          <w:szCs w:val="22"/>
          <w:lang w:val="lt-LT" w:eastAsia="en-GB"/>
        </w:rPr>
        <w:t>202___ m. ________ __ d. protokolu</w:t>
      </w:r>
    </w:p>
    <w:p w14:paraId="173C226A" w14:textId="77777777" w:rsidR="00205AB1" w:rsidRPr="007B27FB" w:rsidRDefault="00205AB1" w:rsidP="00205AB1">
      <w:pPr>
        <w:pStyle w:val="Heading"/>
        <w:jc w:val="center"/>
        <w:rPr>
          <w:rFonts w:cs="Times New Roman"/>
          <w:lang w:val="lt-LT"/>
        </w:rPr>
      </w:pPr>
    </w:p>
    <w:p w14:paraId="7900EA70" w14:textId="77777777" w:rsidR="00205AB1" w:rsidRPr="007B27FB" w:rsidRDefault="00205AB1" w:rsidP="00205AB1">
      <w:pPr>
        <w:pStyle w:val="Body2"/>
        <w:rPr>
          <w:rFonts w:cs="Times New Roman"/>
          <w:color w:val="000000" w:themeColor="text1"/>
          <w:lang w:val="lt-LT"/>
        </w:rPr>
      </w:pPr>
    </w:p>
    <w:p w14:paraId="332EB1CA" w14:textId="77777777" w:rsidR="00205AB1" w:rsidRPr="007B27FB" w:rsidRDefault="00205AB1" w:rsidP="00205AB1">
      <w:pPr>
        <w:pStyle w:val="Heading"/>
        <w:jc w:val="center"/>
        <w:rPr>
          <w:rFonts w:cs="Times New Roman"/>
          <w:color w:val="000000" w:themeColor="text1"/>
          <w:lang w:val="lt-LT"/>
        </w:rPr>
      </w:pPr>
      <w:r w:rsidRPr="007B27FB">
        <w:rPr>
          <w:rFonts w:cs="Times New Roman"/>
          <w:color w:val="000000" w:themeColor="text1"/>
          <w:lang w:val="lt-LT"/>
        </w:rPr>
        <w:t>Gynybos resursų agentūra prie KAM</w:t>
      </w:r>
    </w:p>
    <w:p w14:paraId="216769D4" w14:textId="77777777" w:rsidR="00205AB1" w:rsidRPr="007B27FB" w:rsidRDefault="00205AB1" w:rsidP="00205AB1">
      <w:pPr>
        <w:pStyle w:val="Heading"/>
        <w:jc w:val="center"/>
        <w:rPr>
          <w:rFonts w:cs="Times New Roman"/>
          <w:color w:val="000000" w:themeColor="text1"/>
          <w:lang w:val="lt-LT"/>
        </w:rPr>
      </w:pPr>
    </w:p>
    <w:p w14:paraId="17539C85" w14:textId="77777777" w:rsidR="00205AB1" w:rsidRPr="007B27FB" w:rsidRDefault="00205AB1" w:rsidP="00205AB1">
      <w:pPr>
        <w:pStyle w:val="Heading"/>
        <w:jc w:val="center"/>
        <w:rPr>
          <w:rFonts w:cs="Times New Roman"/>
          <w:color w:val="000000" w:themeColor="text1"/>
          <w:lang w:val="lt-LT"/>
        </w:rPr>
      </w:pPr>
      <w:r w:rsidRPr="007B27FB">
        <w:rPr>
          <w:rFonts w:cs="Times New Roman"/>
          <w:color w:val="000000" w:themeColor="text1"/>
          <w:lang w:val="lt-LT"/>
        </w:rPr>
        <w:t>Atviras konkursas (VPĮ)</w:t>
      </w:r>
    </w:p>
    <w:p w14:paraId="7DA85E20" w14:textId="77777777" w:rsidR="00205AB1" w:rsidRPr="007B27FB" w:rsidRDefault="00205AB1" w:rsidP="00205AB1">
      <w:pPr>
        <w:pStyle w:val="Heading"/>
        <w:jc w:val="center"/>
        <w:rPr>
          <w:rFonts w:cs="Times New Roman"/>
          <w:color w:val="000000" w:themeColor="text1"/>
          <w:lang w:val="lt-LT"/>
        </w:rPr>
      </w:pPr>
    </w:p>
    <w:p w14:paraId="3F2FDA3A" w14:textId="70A293C7" w:rsidR="00205AB1" w:rsidRPr="007B27FB" w:rsidRDefault="006D723B" w:rsidP="00205AB1">
      <w:pPr>
        <w:pStyle w:val="Heading"/>
        <w:jc w:val="center"/>
        <w:rPr>
          <w:rFonts w:cs="Times New Roman"/>
          <w:color w:val="000000" w:themeColor="text1"/>
          <w:lang w:val="lt-LT"/>
        </w:rPr>
      </w:pPr>
      <w:r w:rsidRPr="007B27FB">
        <w:rPr>
          <w:rFonts w:cs="Times New Roman"/>
          <w:color w:val="000000" w:themeColor="text1"/>
          <w:lang w:val="lt-LT"/>
        </w:rPr>
        <w:t>„MERCEDES BENZ“ SUNKVEŽIMIŲ REMONTO</w:t>
      </w:r>
      <w:r w:rsidR="00205AB1" w:rsidRPr="007B27FB">
        <w:rPr>
          <w:rFonts w:cs="Times New Roman"/>
          <w:color w:val="000000" w:themeColor="text1"/>
          <w:lang w:val="lt-LT"/>
        </w:rPr>
        <w:t xml:space="preserve"> paslaug</w:t>
      </w:r>
      <w:r w:rsidRPr="007B27FB">
        <w:rPr>
          <w:rFonts w:cs="Times New Roman"/>
          <w:color w:val="000000" w:themeColor="text1"/>
          <w:lang w:val="lt-LT"/>
        </w:rPr>
        <w:t>OS</w:t>
      </w:r>
      <w:r w:rsidR="00205AB1" w:rsidRPr="007B27FB">
        <w:rPr>
          <w:rFonts w:cs="Times New Roman"/>
          <w:color w:val="000000" w:themeColor="text1"/>
          <w:lang w:val="lt-LT"/>
        </w:rPr>
        <w:t xml:space="preserve"> </w:t>
      </w:r>
    </w:p>
    <w:p w14:paraId="50A1B36E" w14:textId="77777777" w:rsidR="001125E3" w:rsidRPr="007B27FB" w:rsidRDefault="001125E3" w:rsidP="001125E3">
      <w:pPr>
        <w:pStyle w:val="Body2"/>
        <w:rPr>
          <w:rFonts w:cs="Times New Roman"/>
          <w:lang w:val="lt-LT"/>
        </w:rPr>
      </w:pPr>
    </w:p>
    <w:p w14:paraId="388AA4C5" w14:textId="77777777" w:rsidR="00205AB1" w:rsidRPr="007B27FB" w:rsidRDefault="00205AB1" w:rsidP="00205AB1">
      <w:pPr>
        <w:pStyle w:val="Body2"/>
        <w:rPr>
          <w:rFonts w:cs="Times New Roman"/>
          <w:lang w:val="lt-LT"/>
        </w:rPr>
      </w:pPr>
    </w:p>
    <w:p w14:paraId="49BFEF6E" w14:textId="38C50DE8" w:rsidR="00C60049" w:rsidRPr="007B27FB" w:rsidRDefault="00205AB1" w:rsidP="00205AB1">
      <w:pPr>
        <w:pStyle w:val="Body2"/>
        <w:rPr>
          <w:rFonts w:cs="Times New Roman"/>
          <w:lang w:val="lt-LT"/>
        </w:rPr>
      </w:pPr>
      <w:r w:rsidRPr="007B27FB">
        <w:rPr>
          <w:rFonts w:cs="Times New Roman"/>
          <w:lang w:val="lt-LT"/>
        </w:rPr>
        <w:tab/>
        <w:t>1. BENDROSIOS NUOSTATOS</w:t>
      </w:r>
      <w:r w:rsidRPr="007B27FB">
        <w:rPr>
          <w:rFonts w:cs="Times New Roman"/>
          <w:lang w:val="lt-LT"/>
        </w:rPr>
        <w:tab/>
      </w:r>
      <w:r w:rsidRPr="007B27FB">
        <w:rPr>
          <w:rFonts w:cs="Times New Roman"/>
          <w:lang w:val="lt-LT"/>
        </w:rPr>
        <w:br/>
      </w:r>
      <w:r w:rsidRPr="007B27FB">
        <w:rPr>
          <w:rFonts w:cs="Times New Roman"/>
          <w:lang w:val="lt-LT"/>
        </w:rPr>
        <w:tab/>
      </w:r>
      <w:r w:rsidRPr="007B27FB">
        <w:rPr>
          <w:rFonts w:cs="Times New Roman"/>
          <w:lang w:val="lt-LT"/>
        </w:rPr>
        <w:br/>
      </w:r>
      <w:r w:rsidRPr="007B27FB">
        <w:rPr>
          <w:rFonts w:cs="Times New Roman"/>
          <w:lang w:val="lt-LT"/>
        </w:rPr>
        <w:tab/>
        <w:t>1.1. Perkančioji organizacija Gynybos resursų agentūra prie KAM, juridinio asmens kodas 304740061, adresas Giedraičių g. 41</w:t>
      </w:r>
      <w:r w:rsidR="006853A7" w:rsidRPr="007B27FB">
        <w:rPr>
          <w:rFonts w:cs="Times New Roman"/>
          <w:lang w:val="lt-LT"/>
        </w:rPr>
        <w:t>-101</w:t>
      </w:r>
      <w:r w:rsidRPr="007B27FB">
        <w:rPr>
          <w:rFonts w:cs="Times New Roman"/>
          <w:lang w:val="lt-LT"/>
        </w:rPr>
        <w:t>, LT-0</w:t>
      </w:r>
      <w:r w:rsidR="00C60049" w:rsidRPr="007B27FB">
        <w:rPr>
          <w:rFonts w:cs="Times New Roman"/>
          <w:lang w:val="lt-LT"/>
        </w:rPr>
        <w:t xml:space="preserve">9303 Vilnius, Lietuva (toliau – </w:t>
      </w:r>
      <w:r w:rsidRPr="007B27FB">
        <w:rPr>
          <w:rFonts w:cs="Times New Roman"/>
          <w:lang w:val="lt-LT"/>
        </w:rPr>
        <w:t xml:space="preserve">perkančioji organizacija),  vykdydama šį viešąjį pirkimą numato įsigyti pirkimo sąlygų </w:t>
      </w:r>
      <w:r w:rsidR="00504AAE" w:rsidRPr="007B27FB">
        <w:rPr>
          <w:rFonts w:cs="Times New Roman"/>
          <w:lang w:val="lt-LT"/>
        </w:rPr>
        <w:t xml:space="preserve">1 priede „Sunkvežimių „Mercedes Benz“ remonto paslaugų techninė specifikacija“ (toliau – 1 priedas) </w:t>
      </w:r>
      <w:r w:rsidRPr="007B27FB">
        <w:rPr>
          <w:rFonts w:cs="Times New Roman"/>
          <w:lang w:val="lt-LT"/>
        </w:rPr>
        <w:t>nurodytą pirkimo objektą.</w:t>
      </w:r>
      <w:r w:rsidRPr="007B27FB">
        <w:rPr>
          <w:rFonts w:cs="Times New Roman"/>
          <w:lang w:val="lt-LT"/>
        </w:rPr>
        <w:tab/>
      </w:r>
      <w:r w:rsidRPr="007B27FB">
        <w:rPr>
          <w:rFonts w:cs="Times New Roman"/>
          <w:lang w:val="lt-LT"/>
        </w:rPr>
        <w:br/>
      </w:r>
      <w:r w:rsidRPr="007B27FB">
        <w:rPr>
          <w:rFonts w:cs="Times New Roman"/>
          <w:lang w:val="lt-LT"/>
        </w:rPr>
        <w:tab/>
        <w:t xml:space="preserve">1.2. </w:t>
      </w:r>
      <w:r w:rsidR="006853A7" w:rsidRPr="007B27FB">
        <w:rPr>
          <w:rFonts w:cs="Times New Roman"/>
          <w:lang w:val="lt-LT"/>
        </w:rPr>
        <w:t>Šis viešasis pirkimas atliekamas vadovaujantis Lietuvos Respublikos viešųjų pirkimų įstatymu (toliau – VPĮ), Lietuvos Respublikos civiliniu kodeksu, kitais viešuosius pirkimus reglamentuojančiais teisės aktais bei šiomis pirkimo sąlygomis. Vartojamos sąvokos, apibrėžtos VPĮ</w:t>
      </w:r>
      <w:r w:rsidRPr="007B27FB">
        <w:rPr>
          <w:rFonts w:cs="Times New Roman"/>
          <w:lang w:val="lt-LT"/>
        </w:rPr>
        <w:t xml:space="preserve">. </w:t>
      </w:r>
      <w:r w:rsidRPr="007B27FB">
        <w:rPr>
          <w:rFonts w:cs="Times New Roman"/>
          <w:lang w:val="lt-LT"/>
        </w:rPr>
        <w:tab/>
      </w:r>
      <w:r w:rsidRPr="007B27FB">
        <w:rPr>
          <w:rFonts w:cs="Times New Roman"/>
          <w:lang w:val="lt-LT"/>
        </w:rPr>
        <w:br/>
      </w:r>
      <w:r w:rsidRPr="007B27FB">
        <w:rPr>
          <w:rFonts w:cs="Times New Roman"/>
          <w:lang w:val="lt-LT"/>
        </w:rPr>
        <w:tab/>
        <w:t>1.3. Išankstinis skelbimas apie pirkimą nebuvo skelbtas.</w:t>
      </w:r>
      <w:r w:rsidRPr="007B27FB">
        <w:rPr>
          <w:rFonts w:cs="Times New Roman"/>
          <w:lang w:val="lt-LT"/>
        </w:rPr>
        <w:tab/>
      </w:r>
      <w:r w:rsidRPr="007B27FB">
        <w:rPr>
          <w:rFonts w:cs="Times New Roman"/>
          <w:lang w:val="lt-LT"/>
        </w:rPr>
        <w:br/>
      </w:r>
      <w:r w:rsidRPr="007B27FB">
        <w:rPr>
          <w:rFonts w:cs="Times New Roman"/>
          <w:lang w:val="lt-LT"/>
        </w:rPr>
        <w:tab/>
        <w:t>1.4. Pirkimo dokumentų sudedamoji dalis yra skelbimas apie pirkimą, todėl perkančioji organizacija didžiosios dalies skelbime esančios informacijos šiame dokumente pakartotinai neteikia.</w:t>
      </w:r>
      <w:r w:rsidRPr="007B27FB">
        <w:rPr>
          <w:rFonts w:cs="Times New Roman"/>
          <w:lang w:val="lt-LT"/>
        </w:rPr>
        <w:tab/>
      </w:r>
      <w:r w:rsidRPr="007B27FB">
        <w:rPr>
          <w:rFonts w:cs="Times New Roman"/>
          <w:lang w:val="lt-LT"/>
        </w:rPr>
        <w:br/>
      </w:r>
      <w:r w:rsidRPr="007B27FB">
        <w:rPr>
          <w:rFonts w:cs="Times New Roman"/>
          <w:lang w:val="lt-LT"/>
        </w:rPr>
        <w:tab/>
        <w:t xml:space="preserve">1.5. </w:t>
      </w:r>
      <w:r w:rsidR="006853A7" w:rsidRPr="007B27FB">
        <w:rPr>
          <w:rFonts w:cs="Times New Roman"/>
          <w:lang w:val="lt-LT"/>
        </w:rPr>
        <w:t>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40B5B" w:rsidRPr="007B27FB">
        <w:rPr>
          <w:rFonts w:cs="Times New Roman"/>
          <w:lang w:val="lt-LT"/>
        </w:rPr>
        <w:t xml:space="preserve"> </w:t>
      </w:r>
      <w:hyperlink r:id="rId6" w:history="1">
        <w:r w:rsidR="00540B5B" w:rsidRPr="007B27FB">
          <w:rPr>
            <w:rStyle w:val="Hyperlink"/>
            <w:rFonts w:cs="Times New Roman"/>
            <w:lang w:val="lt-LT"/>
          </w:rPr>
          <w:t>https://viesiejipirkimai.lt</w:t>
        </w:r>
      </w:hyperlink>
      <w:r w:rsidR="00540B5B" w:rsidRPr="007B27FB">
        <w:rPr>
          <w:rFonts w:cs="Times New Roman"/>
          <w:lang w:val="lt-LT"/>
        </w:rPr>
        <w:t xml:space="preserve">. </w:t>
      </w:r>
      <w:r w:rsidR="00C60049" w:rsidRPr="007B27FB">
        <w:rPr>
          <w:rFonts w:cs="Times New Roman"/>
          <w:lang w:val="lt-LT"/>
        </w:rPr>
        <w:t xml:space="preserve">Dėl klausimų, susijusių su CVP IS sistemos veikimo ypatumais, kreiptis adresu </w:t>
      </w:r>
      <w:hyperlink r:id="rId7" w:history="1">
        <w:r w:rsidR="00C60049" w:rsidRPr="007B27FB">
          <w:rPr>
            <w:rStyle w:val="Hyperlink"/>
            <w:rFonts w:cs="Times New Roman"/>
            <w:lang w:val="lt-LT"/>
          </w:rPr>
          <w:t>pagalba@vpt.lt</w:t>
        </w:r>
      </w:hyperlink>
      <w:r w:rsidR="00C60049" w:rsidRPr="007B27FB">
        <w:rPr>
          <w:rFonts w:cs="Times New Roman"/>
          <w:lang w:val="lt-LT"/>
        </w:rPr>
        <w:t xml:space="preserve">. </w:t>
      </w:r>
    </w:p>
    <w:p w14:paraId="1EAAF021" w14:textId="77777777" w:rsidR="00C370DD" w:rsidRPr="007B27FB" w:rsidRDefault="00C60049" w:rsidP="00C60049">
      <w:pPr>
        <w:pStyle w:val="Body2"/>
        <w:ind w:firstLine="720"/>
        <w:rPr>
          <w:rFonts w:cs="Times New Roman"/>
          <w:lang w:val="lt-LT"/>
        </w:rPr>
      </w:pPr>
      <w:r w:rsidRPr="007B27FB">
        <w:rPr>
          <w:rFonts w:cs="Times New Roman"/>
          <w:lang w:val="lt-LT"/>
        </w:rPr>
        <w:t xml:space="preserve">1.6. </w:t>
      </w:r>
      <w:r w:rsidR="006853A7" w:rsidRPr="007B27FB">
        <w:rPr>
          <w:rFonts w:cs="Times New Roman"/>
          <w:lang w:val="lt-LT"/>
        </w:rPr>
        <w:t>Pirkimas atliekamas laikantis lygiateisiškumo, nediskriminavimo, abipusio pripažinimo, proporcingumo ir skaidrumo principų bei konfidencialumo ir nešališkumo reikalavimų</w:t>
      </w:r>
      <w:r w:rsidR="00205AB1" w:rsidRPr="007B27FB">
        <w:rPr>
          <w:rFonts w:cs="Times New Roman"/>
          <w:lang w:val="lt-LT"/>
        </w:rPr>
        <w:t>.</w:t>
      </w:r>
      <w:r w:rsidR="00205AB1" w:rsidRPr="007B27FB">
        <w:rPr>
          <w:rFonts w:cs="Times New Roman"/>
          <w:lang w:val="lt-LT"/>
        </w:rPr>
        <w:tab/>
      </w:r>
    </w:p>
    <w:p w14:paraId="255702FD" w14:textId="77777777" w:rsidR="00C370DD" w:rsidRPr="007B27FB" w:rsidRDefault="00C370DD" w:rsidP="00C370DD">
      <w:pPr>
        <w:pStyle w:val="Body2"/>
        <w:ind w:firstLine="720"/>
        <w:rPr>
          <w:rFonts w:cs="Times New Roman"/>
          <w:lang w:val="lt-LT"/>
        </w:rPr>
      </w:pPr>
      <w:r w:rsidRPr="007B27FB">
        <w:rPr>
          <w:rFonts w:cs="Times New Roman"/>
          <w:lang w:val="lt-LT"/>
        </w:rPr>
        <w:t>1.7. Pateikdamas pasiūlymą, tiekėjas patvirtina, kad sutinka su pirkimo sąlygose nustatytomis tolesnėmis pirkimo procedūromis ir būsimos sutarties sąlygomis.</w:t>
      </w:r>
    </w:p>
    <w:p w14:paraId="15182A38" w14:textId="5CE02AE4" w:rsidR="006853A7" w:rsidRPr="007B27FB" w:rsidRDefault="009D7976" w:rsidP="00C370DD">
      <w:pPr>
        <w:pStyle w:val="Body2"/>
        <w:ind w:firstLine="720"/>
        <w:rPr>
          <w:rFonts w:cs="Times New Roman"/>
          <w:lang w:val="lt-LT"/>
        </w:rPr>
      </w:pPr>
      <w:r w:rsidRPr="007B27FB">
        <w:rPr>
          <w:rFonts w:cs="Times New Roman"/>
          <w:lang w:val="lt-LT"/>
        </w:rPr>
        <w:t>1.8</w:t>
      </w:r>
      <w:r w:rsidR="00205AB1" w:rsidRPr="007B27FB">
        <w:rPr>
          <w:rFonts w:cs="Times New Roman"/>
          <w:lang w:val="lt-LT"/>
        </w:rPr>
        <w:t>. Vadovaujantis Viešųjų pirkimų įstatymo 17 straipsnio 5 dalimi, tiekėjas, jo subtiekėjas ir ūkio subjektas, kurio pajėgumais remiamasi, privalo būti registruotas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Pasaulio prekybos organizaci</w:t>
      </w:r>
      <w:r w:rsidRPr="007B27FB">
        <w:rPr>
          <w:rFonts w:cs="Times New Roman"/>
          <w:lang w:val="lt-LT"/>
        </w:rPr>
        <w:t>jos sutartį dėl viešųjų pirkimų ar</w:t>
      </w:r>
      <w:r w:rsidR="00205AB1" w:rsidRPr="007B27FB">
        <w:rPr>
          <w:rFonts w:cs="Times New Roman"/>
          <w:lang w:val="lt-LT"/>
        </w:rPr>
        <w:t xml:space="preserve"> kitus tarptautinius susitarimus, kurie yra privalomi valstybėms narėms.</w:t>
      </w:r>
      <w:r w:rsidR="00205AB1" w:rsidRPr="007B27FB">
        <w:rPr>
          <w:rFonts w:cs="Times New Roman"/>
          <w:lang w:val="lt-LT"/>
        </w:rPr>
        <w:tab/>
      </w:r>
    </w:p>
    <w:p w14:paraId="700428A0" w14:textId="1482B3F0" w:rsidR="00A24788" w:rsidRPr="007B27FB" w:rsidRDefault="00A24788" w:rsidP="006853A7">
      <w:pPr>
        <w:pStyle w:val="Body2"/>
        <w:ind w:firstLine="720"/>
        <w:rPr>
          <w:rFonts w:cs="Times New Roman"/>
          <w:lang w:val="lt-LT"/>
        </w:rPr>
      </w:pPr>
      <w:r w:rsidRPr="007B27FB">
        <w:rPr>
          <w:rFonts w:cs="Times New Roman"/>
          <w:lang w:val="lt-LT"/>
        </w:rPr>
        <w:t>1.9.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6D723B" w:rsidRPr="007B27FB">
        <w:rPr>
          <w:rFonts w:cs="Times New Roman"/>
          <w:lang w:val="lt-LT"/>
        </w:rPr>
        <w:t>4.4</w:t>
      </w:r>
      <w:r w:rsidRPr="007B27FB">
        <w:rPr>
          <w:rFonts w:cs="Times New Roman"/>
          <w:lang w:val="lt-LT"/>
        </w:rPr>
        <w:t xml:space="preserve"> papunkčiu. Aplinkos apsaugos kriterijai nustatyti Pirkimo sąlygų </w:t>
      </w:r>
      <w:r w:rsidR="006D723B" w:rsidRPr="007B27FB">
        <w:rPr>
          <w:rFonts w:cs="Times New Roman"/>
          <w:lang w:val="lt-LT"/>
        </w:rPr>
        <w:t>3</w:t>
      </w:r>
      <w:r w:rsidRPr="007B27FB">
        <w:rPr>
          <w:rFonts w:cs="Times New Roman"/>
          <w:lang w:val="lt-LT"/>
        </w:rPr>
        <w:t xml:space="preserve"> priede „</w:t>
      </w:r>
      <w:r w:rsidR="0049522C" w:rsidRPr="007B27FB">
        <w:rPr>
          <w:rFonts w:cs="Times New Roman"/>
          <w:lang w:val="lt-LT"/>
        </w:rPr>
        <w:t>Paslaugų viešojo pirkimo-pardavimo sutartis (projektas)</w:t>
      </w:r>
      <w:r w:rsidRPr="007B27FB">
        <w:rPr>
          <w:rFonts w:cs="Times New Roman"/>
          <w:lang w:val="lt-LT"/>
        </w:rPr>
        <w:t xml:space="preserve">“ (toliau – </w:t>
      </w:r>
      <w:r w:rsidR="0049522C" w:rsidRPr="007B27FB">
        <w:rPr>
          <w:rFonts w:cs="Times New Roman"/>
          <w:lang w:val="lt-LT"/>
        </w:rPr>
        <w:t>3</w:t>
      </w:r>
      <w:r w:rsidRPr="007B27FB">
        <w:rPr>
          <w:rFonts w:cs="Times New Roman"/>
          <w:lang w:val="lt-LT"/>
        </w:rPr>
        <w:t xml:space="preserve"> priedas). </w:t>
      </w:r>
    </w:p>
    <w:p w14:paraId="56DA55E4" w14:textId="2F6D4A9E" w:rsidR="00472B46" w:rsidRPr="007B27FB" w:rsidRDefault="00472B46" w:rsidP="006853A7">
      <w:pPr>
        <w:pStyle w:val="Body2"/>
        <w:ind w:firstLine="720"/>
        <w:rPr>
          <w:rFonts w:cs="Times New Roman"/>
          <w:lang w:val="lt-LT"/>
        </w:rPr>
      </w:pPr>
      <w:r w:rsidRPr="007B27FB">
        <w:rPr>
          <w:rFonts w:cs="Times New Roman"/>
          <w:lang w:val="lt-LT"/>
        </w:rPr>
        <w:t>1.10.</w:t>
      </w:r>
      <w:r w:rsidRPr="007B27FB">
        <w:rPr>
          <w:rFonts w:cs="Times New Roman"/>
        </w:rPr>
        <w:t xml:space="preserve"> </w:t>
      </w:r>
      <w:r w:rsidRPr="007B27FB">
        <w:rPr>
          <w:rFonts w:cs="Times New Roman"/>
          <w:lang w:val="lt-LT"/>
        </w:rPr>
        <w:t xml:space="preserve">Vadovaudamasi VPĮ 29 straipsnio 3 ir 4 dalimis perkančioji organizacija privalo nutraukti pradėtas pirkimo ar projekto konkurso procedūras, jeigu buvo pažeisti šio įstatymo 17 straipsnio 1 dalyje nustatyti principai ir atitinkamos padėties negalima ištaisyti. Perkančioji organizacija turi teisę savo iniciatyva nutraukti pradėtas pirkimo procedūras, jeigu atsirado aplinkybių, kurių nebuvo galima numatyti, </w:t>
      </w:r>
      <w:r w:rsidRPr="007B27FB">
        <w:rPr>
          <w:rFonts w:cs="Times New Roman"/>
          <w:lang w:val="lt-LT"/>
        </w:rPr>
        <w:lastRenderedPageBreak/>
        <w:t>arba pirkimo sąlygose padaryta esminių klaidų, dėl kurių pirkimas tampa nebetikslingas ar jį įvykdžius būtų įsigytas perkančiosios organizacijos poreikių neatitinkantis pirkimo objektas.</w:t>
      </w:r>
    </w:p>
    <w:p w14:paraId="3F671A8B" w14:textId="7AFA3180" w:rsidR="006853A7" w:rsidRPr="007B27FB" w:rsidRDefault="00177D7A" w:rsidP="006853A7">
      <w:pPr>
        <w:pStyle w:val="Body2"/>
        <w:ind w:firstLine="720"/>
        <w:rPr>
          <w:rFonts w:cs="Times New Roman"/>
          <w:lang w:val="lt-LT"/>
        </w:rPr>
      </w:pPr>
      <w:r w:rsidRPr="007B27FB">
        <w:rPr>
          <w:rFonts w:cs="Times New Roman"/>
          <w:lang w:val="lt-LT"/>
        </w:rPr>
        <w:t>1.11</w:t>
      </w:r>
      <w:r w:rsidR="006853A7" w:rsidRPr="007B27FB">
        <w:rPr>
          <w:rFonts w:cs="Times New Roman"/>
          <w:lang w:val="lt-LT"/>
        </w:rPr>
        <w:t>.</w:t>
      </w:r>
      <w:r w:rsidR="006853A7" w:rsidRPr="007B27FB">
        <w:rPr>
          <w:rFonts w:cs="Times New Roman"/>
        </w:rPr>
        <w:t xml:space="preserve"> </w:t>
      </w:r>
      <w:r w:rsidR="006853A7" w:rsidRPr="007B27FB">
        <w:rPr>
          <w:rFonts w:cs="Times New Roman"/>
          <w:lang w:val="lt-LT"/>
        </w:rPr>
        <w:t>Pirkimas nevykdomas iš Centrinės perkančiosios organizacijos (toliau – CPO), kadangi CPO kataloge ketinamų įsigyti paslaugų nėra.</w:t>
      </w:r>
    </w:p>
    <w:p w14:paraId="09C6555C" w14:textId="7F2B74AA" w:rsidR="00123E3F" w:rsidRPr="007B27FB" w:rsidRDefault="00177D7A" w:rsidP="007E0280">
      <w:pPr>
        <w:pStyle w:val="Body2"/>
        <w:ind w:firstLine="720"/>
        <w:rPr>
          <w:rFonts w:cs="Times New Roman"/>
          <w:lang w:val="lt-LT"/>
        </w:rPr>
      </w:pPr>
      <w:r w:rsidRPr="007B27FB">
        <w:rPr>
          <w:rFonts w:cs="Times New Roman"/>
          <w:lang w:val="lt-LT"/>
        </w:rPr>
        <w:t>1.12</w:t>
      </w:r>
      <w:r w:rsidR="006853A7" w:rsidRPr="007B27FB">
        <w:rPr>
          <w:rFonts w:cs="Times New Roman"/>
          <w:lang w:val="lt-LT"/>
        </w:rPr>
        <w:t>.</w:t>
      </w:r>
      <w:r w:rsidR="006853A7" w:rsidRPr="007B27FB">
        <w:rPr>
          <w:rFonts w:cs="Times New Roman"/>
        </w:rPr>
        <w:t xml:space="preserve"> </w:t>
      </w:r>
      <w:r w:rsidR="006853A7" w:rsidRPr="007B27FB">
        <w:rPr>
          <w:rFonts w:cs="Times New Roman"/>
          <w:lang w:val="lt-LT"/>
        </w:rPr>
        <w:t>Tiesioginį ryšį su tiekėjais įgalioti palaikyti CVP IS priemonėmis: Gynybos i</w:t>
      </w:r>
      <w:r w:rsidR="00095451" w:rsidRPr="007B27FB">
        <w:rPr>
          <w:rFonts w:cs="Times New Roman"/>
          <w:lang w:val="lt-LT"/>
        </w:rPr>
        <w:t>r resursų agentūros Karinės</w:t>
      </w:r>
      <w:r w:rsidR="006853A7" w:rsidRPr="007B27FB">
        <w:rPr>
          <w:rFonts w:cs="Times New Roman"/>
          <w:lang w:val="lt-LT"/>
        </w:rPr>
        <w:t xml:space="preserve"> </w:t>
      </w:r>
      <w:r w:rsidR="00095451" w:rsidRPr="007B27FB">
        <w:rPr>
          <w:rFonts w:cs="Times New Roman"/>
          <w:lang w:val="lt-LT"/>
        </w:rPr>
        <w:t>įrangos</w:t>
      </w:r>
      <w:r w:rsidR="006853A7" w:rsidRPr="007B27FB">
        <w:rPr>
          <w:rFonts w:cs="Times New Roman"/>
          <w:lang w:val="lt-LT"/>
        </w:rPr>
        <w:t xml:space="preserve"> įsigijimų koordinavimo skyriaus </w:t>
      </w:r>
      <w:r w:rsidR="00095451" w:rsidRPr="007B27FB">
        <w:rPr>
          <w:rFonts w:cs="Times New Roman"/>
          <w:lang w:val="lt-LT"/>
        </w:rPr>
        <w:t>patarėjas</w:t>
      </w:r>
      <w:r w:rsidR="006853A7" w:rsidRPr="007B27FB">
        <w:rPr>
          <w:rFonts w:cs="Times New Roman"/>
          <w:lang w:val="lt-LT"/>
        </w:rPr>
        <w:t xml:space="preserve"> </w:t>
      </w:r>
      <w:r w:rsidR="00095451" w:rsidRPr="007B27FB">
        <w:rPr>
          <w:rFonts w:cs="Times New Roman"/>
          <w:lang w:val="lt-LT"/>
        </w:rPr>
        <w:t>Mantas Čiuta</w:t>
      </w:r>
      <w:r w:rsidR="006853A7" w:rsidRPr="007B27FB">
        <w:rPr>
          <w:rFonts w:cs="Times New Roman"/>
          <w:lang w:val="lt-LT"/>
        </w:rPr>
        <w:t>, tel. +370 706 80</w:t>
      </w:r>
      <w:r w:rsidR="002A1FEA" w:rsidRPr="007B27FB">
        <w:rPr>
          <w:rFonts w:cs="Times New Roman"/>
          <w:lang w:val="lt-LT"/>
        </w:rPr>
        <w:t>559</w:t>
      </w:r>
      <w:r w:rsidR="006853A7" w:rsidRPr="007B27FB">
        <w:rPr>
          <w:rFonts w:cs="Times New Roman"/>
          <w:lang w:val="lt-LT"/>
        </w:rPr>
        <w:t xml:space="preserve">, el. paštas </w:t>
      </w:r>
      <w:r w:rsidR="002A1FEA" w:rsidRPr="007B27FB">
        <w:rPr>
          <w:rFonts w:cs="Times New Roman"/>
          <w:lang w:val="lt-LT"/>
        </w:rPr>
        <w:t>mantas.ciuta</w:t>
      </w:r>
      <w:r w:rsidR="006853A7" w:rsidRPr="007B27FB">
        <w:rPr>
          <w:rFonts w:cs="Times New Roman"/>
          <w:lang w:val="lt-LT"/>
        </w:rPr>
        <w:t>@kam.lt, ja</w:t>
      </w:r>
      <w:r w:rsidR="002A1FEA" w:rsidRPr="007B27FB">
        <w:rPr>
          <w:rFonts w:cs="Times New Roman"/>
          <w:lang w:val="lt-LT"/>
        </w:rPr>
        <w:t>m</w:t>
      </w:r>
      <w:r w:rsidR="006853A7" w:rsidRPr="007B27FB">
        <w:rPr>
          <w:rFonts w:cs="Times New Roman"/>
          <w:lang w:val="lt-LT"/>
        </w:rPr>
        <w:t xml:space="preserve"> nesant – </w:t>
      </w:r>
      <w:r w:rsidR="0049522C" w:rsidRPr="007B27FB">
        <w:rPr>
          <w:rFonts w:cs="Times New Roman"/>
          <w:lang w:val="lt-LT"/>
        </w:rPr>
        <w:t xml:space="preserve">Nerijus Skirka, tel. </w:t>
      </w:r>
      <w:r w:rsidR="002A1FEA" w:rsidRPr="007B27FB">
        <w:rPr>
          <w:rFonts w:cs="Times New Roman"/>
          <w:lang w:val="lt-LT"/>
        </w:rPr>
        <w:t>: +370 706 80230, el. p.: nerijus.skirka@kam.lt</w:t>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2. PIRKIMO OBJEKTAS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2.1. </w:t>
      </w:r>
      <w:r w:rsidR="00B27CC9" w:rsidRPr="007B27FB">
        <w:rPr>
          <w:rFonts w:cs="Times New Roman"/>
          <w:lang w:val="lt-LT"/>
        </w:rPr>
        <w:t xml:space="preserve">Šio pirkimo objektas – </w:t>
      </w:r>
      <w:r w:rsidR="0049522C" w:rsidRPr="007B27FB">
        <w:rPr>
          <w:rFonts w:cs="Times New Roman"/>
          <w:lang w:val="lt-LT"/>
        </w:rPr>
        <w:t>„</w:t>
      </w:r>
      <w:r w:rsidR="00A64940" w:rsidRPr="007B27FB">
        <w:rPr>
          <w:rFonts w:cs="Times New Roman"/>
          <w:lang w:val="lt-LT"/>
        </w:rPr>
        <w:t>Mercedes Benz</w:t>
      </w:r>
      <w:r w:rsidR="0049522C" w:rsidRPr="007B27FB">
        <w:rPr>
          <w:rFonts w:cs="Times New Roman"/>
          <w:lang w:val="lt-LT"/>
        </w:rPr>
        <w:t>“</w:t>
      </w:r>
      <w:r w:rsidR="00A64940" w:rsidRPr="007B27FB">
        <w:rPr>
          <w:rFonts w:cs="Times New Roman"/>
          <w:lang w:val="lt-LT"/>
        </w:rPr>
        <w:t xml:space="preserve"> sunkvežimių remonto</w:t>
      </w:r>
      <w:r w:rsidR="00B27CC9" w:rsidRPr="007B27FB">
        <w:rPr>
          <w:rFonts w:cs="Times New Roman"/>
          <w:lang w:val="lt-LT"/>
        </w:rPr>
        <w:t xml:space="preserve"> paslaug</w:t>
      </w:r>
      <w:r w:rsidR="00A64940" w:rsidRPr="007B27FB">
        <w:rPr>
          <w:rFonts w:cs="Times New Roman"/>
          <w:lang w:val="lt-LT"/>
        </w:rPr>
        <w:t>os</w:t>
      </w:r>
      <w:r w:rsidR="00B27CC9" w:rsidRPr="007B27FB">
        <w:rPr>
          <w:rFonts w:cs="Times New Roman"/>
          <w:lang w:val="lt-LT"/>
        </w:rPr>
        <w:t xml:space="preserve">. Pirkimo objektas yra </w:t>
      </w:r>
      <w:r w:rsidR="00A64940" w:rsidRPr="007B27FB">
        <w:rPr>
          <w:rFonts w:cs="Times New Roman"/>
          <w:lang w:val="lt-LT"/>
        </w:rPr>
        <w:t>ne</w:t>
      </w:r>
      <w:r w:rsidR="00B27CC9" w:rsidRPr="007B27FB">
        <w:rPr>
          <w:rFonts w:cs="Times New Roman"/>
          <w:lang w:val="lt-LT"/>
        </w:rPr>
        <w:t xml:space="preserve">skaidomas į </w:t>
      </w:r>
      <w:r w:rsidR="00A64940" w:rsidRPr="007B27FB">
        <w:rPr>
          <w:rFonts w:cs="Times New Roman"/>
          <w:lang w:val="lt-LT"/>
        </w:rPr>
        <w:t>pirkimo</w:t>
      </w:r>
      <w:r w:rsidR="00B27CC9" w:rsidRPr="007B27FB">
        <w:rPr>
          <w:rFonts w:cs="Times New Roman"/>
          <w:lang w:val="lt-LT"/>
        </w:rPr>
        <w:t xml:space="preserve"> dalis</w:t>
      </w:r>
      <w:r w:rsidR="007E0280" w:rsidRPr="007B27FB">
        <w:rPr>
          <w:rFonts w:cs="Times New Roman"/>
          <w:lang w:val="lt-LT"/>
        </w:rPr>
        <w:t>. Pirkimo neskaidymo į pirkimo dalis priežastys:</w:t>
      </w:r>
      <w:r w:rsidR="00A64940" w:rsidRPr="007B27FB">
        <w:rPr>
          <w:rFonts w:cs="Times New Roman"/>
          <w:lang w:val="lt-LT"/>
        </w:rPr>
        <w:t xml:space="preserve"> dėl pirkimo objekto homogeniškumo</w:t>
      </w:r>
      <w:r w:rsidR="007E0280" w:rsidRPr="007B27FB">
        <w:rPr>
          <w:rFonts w:cs="Times New Roman"/>
          <w:lang w:val="lt-LT"/>
        </w:rPr>
        <w:t xml:space="preserve">, sudėtingėja pirkimo-pardavimo sutarties vykdymas ir administravimas. </w:t>
      </w:r>
    </w:p>
    <w:p w14:paraId="53A3725C" w14:textId="58E2027B" w:rsidR="00F6764A" w:rsidRPr="007B27FB" w:rsidRDefault="00205AB1" w:rsidP="00B7606C">
      <w:pPr>
        <w:pStyle w:val="Body2"/>
        <w:ind w:firstLine="720"/>
        <w:rPr>
          <w:rFonts w:cs="Times New Roman"/>
          <w:lang w:val="lt-LT"/>
        </w:rPr>
      </w:pPr>
      <w:r w:rsidRPr="007B27FB">
        <w:rPr>
          <w:rFonts w:cs="Times New Roman"/>
          <w:lang w:val="lt-LT"/>
        </w:rPr>
        <w:t xml:space="preserve">2.2. </w:t>
      </w:r>
      <w:r w:rsidR="007E0280" w:rsidRPr="007B27FB">
        <w:rPr>
          <w:rFonts w:cs="Times New Roman"/>
          <w:lang w:val="lt-LT"/>
        </w:rPr>
        <w:t xml:space="preserve">Pasiūlymas turi būti pateiktas visai Pirkimo sąlygų </w:t>
      </w:r>
      <w:r w:rsidR="00772EB0" w:rsidRPr="007B27FB">
        <w:rPr>
          <w:rFonts w:cs="Times New Roman"/>
          <w:lang w:val="lt-LT"/>
        </w:rPr>
        <w:t>2</w:t>
      </w:r>
      <w:r w:rsidR="007E0280" w:rsidRPr="007B27FB">
        <w:rPr>
          <w:rFonts w:cs="Times New Roman"/>
          <w:lang w:val="lt-LT"/>
        </w:rPr>
        <w:t xml:space="preserve"> priede „Pasiūlymo forma“ (toliau - </w:t>
      </w:r>
      <w:r w:rsidR="00772EB0" w:rsidRPr="007B27FB">
        <w:rPr>
          <w:rFonts w:cs="Times New Roman"/>
          <w:lang w:val="lt-LT"/>
        </w:rPr>
        <w:t>2</w:t>
      </w:r>
      <w:r w:rsidR="007E0280" w:rsidRPr="007B27FB">
        <w:rPr>
          <w:rFonts w:cs="Times New Roman"/>
          <w:lang w:val="lt-LT"/>
        </w:rPr>
        <w:t xml:space="preserve"> priedas) nurodytai apimčiai, neskaidant jos smulkiau</w:t>
      </w:r>
      <w:r w:rsidRPr="007B27FB">
        <w:rPr>
          <w:rFonts w:cs="Times New Roman"/>
          <w:lang w:val="lt-LT"/>
        </w:rPr>
        <w:t>.</w:t>
      </w:r>
      <w:r w:rsidRPr="007B27FB">
        <w:rPr>
          <w:rFonts w:cs="Times New Roman"/>
          <w:lang w:val="lt-LT"/>
        </w:rPr>
        <w:tab/>
      </w:r>
      <w:r w:rsidRPr="007B27FB">
        <w:rPr>
          <w:rFonts w:cs="Times New Roman"/>
          <w:lang w:val="lt-LT"/>
        </w:rPr>
        <w:br/>
      </w:r>
      <w:r w:rsidRPr="007B27FB">
        <w:rPr>
          <w:rFonts w:cs="Times New Roman"/>
          <w:lang w:val="lt-LT"/>
        </w:rPr>
        <w:tab/>
        <w:t>2.3.</w:t>
      </w:r>
      <w:r w:rsidR="007E0280" w:rsidRPr="007B27FB">
        <w:rPr>
          <w:rFonts w:cs="Times New Roman"/>
          <w:lang w:val="lt-LT"/>
        </w:rPr>
        <w:t xml:space="preserve"> </w:t>
      </w:r>
      <w:r w:rsidR="00F80A66" w:rsidRPr="007B27FB">
        <w:rPr>
          <w:rFonts w:cs="Times New Roman"/>
          <w:lang w:val="lt-LT"/>
        </w:rPr>
        <w:t xml:space="preserve">Reikalavimai pirkimo objektui nurodyti pirkimo sąlygų </w:t>
      </w:r>
      <w:r w:rsidR="00772EB0" w:rsidRPr="007B27FB">
        <w:rPr>
          <w:rFonts w:cs="Times New Roman"/>
          <w:lang w:val="lt-LT"/>
        </w:rPr>
        <w:t>1</w:t>
      </w:r>
      <w:r w:rsidR="00F80A66" w:rsidRPr="007B27FB">
        <w:rPr>
          <w:rFonts w:cs="Times New Roman"/>
          <w:lang w:val="lt-LT"/>
        </w:rPr>
        <w:t xml:space="preserve"> priede</w:t>
      </w:r>
      <w:r w:rsidR="00F6764A" w:rsidRPr="007B27FB">
        <w:rPr>
          <w:rFonts w:cs="Times New Roman"/>
          <w:lang w:val="lt-LT"/>
        </w:rPr>
        <w:t>,</w:t>
      </w:r>
      <w:r w:rsidR="00F80A66" w:rsidRPr="007B27FB">
        <w:rPr>
          <w:rFonts w:cs="Times New Roman"/>
          <w:lang w:val="lt-LT"/>
        </w:rPr>
        <w:t xml:space="preserve"> </w:t>
      </w:r>
      <w:r w:rsidR="00F6764A" w:rsidRPr="007B27FB">
        <w:rPr>
          <w:rFonts w:cs="Times New Roman"/>
          <w:lang w:val="lt-LT"/>
        </w:rPr>
        <w:t>pirkimo sąlygų</w:t>
      </w:r>
      <w:r w:rsidR="00F80A66" w:rsidRPr="007B27FB">
        <w:rPr>
          <w:rFonts w:cs="Times New Roman"/>
          <w:lang w:val="lt-LT"/>
        </w:rPr>
        <w:t xml:space="preserve"> 3 priede </w:t>
      </w:r>
      <w:r w:rsidR="00F6764A" w:rsidRPr="007B27FB">
        <w:rPr>
          <w:rFonts w:cs="Times New Roman"/>
          <w:lang w:val="lt-LT"/>
        </w:rPr>
        <w:t>ir šiose Pirkimo sąlygose</w:t>
      </w:r>
      <w:r w:rsidR="00F80A66" w:rsidRPr="007B27FB">
        <w:rPr>
          <w:rFonts w:cs="Times New Roman"/>
          <w:lang w:val="lt-LT"/>
        </w:rPr>
        <w:t xml:space="preserve">. </w:t>
      </w:r>
      <w:r w:rsidR="00F6764A" w:rsidRPr="007B27FB">
        <w:rPr>
          <w:rFonts w:cs="Times New Roman"/>
          <w:lang w:val="lt-LT"/>
        </w:rPr>
        <w:t>Pirkimo sąlygų 1 priede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7B27FB">
        <w:rPr>
          <w:rFonts w:cs="Times New Roman"/>
          <w:lang w:val="lt-LT"/>
        </w:rPr>
        <w:t>.</w:t>
      </w:r>
    </w:p>
    <w:p w14:paraId="13D7B3E8" w14:textId="39D994BE" w:rsidR="00F6764A" w:rsidRPr="007B27FB" w:rsidRDefault="00F6764A" w:rsidP="00B7606C">
      <w:pPr>
        <w:pStyle w:val="Body2"/>
        <w:ind w:firstLine="720"/>
        <w:rPr>
          <w:rFonts w:cs="Times New Roman"/>
          <w:b/>
          <w:u w:val="single"/>
          <w:lang w:val="lt-LT"/>
        </w:rPr>
      </w:pPr>
      <w:r w:rsidRPr="007B27FB">
        <w:rPr>
          <w:rFonts w:cs="Times New Roman"/>
          <w:lang w:val="lt-LT"/>
        </w:rPr>
        <w:t>2.</w:t>
      </w:r>
      <w:r w:rsidR="00040573" w:rsidRPr="007B27FB">
        <w:rPr>
          <w:rFonts w:cs="Times New Roman"/>
          <w:lang w:val="lt-LT"/>
        </w:rPr>
        <w:t>4</w:t>
      </w:r>
      <w:r w:rsidRPr="007B27FB">
        <w:rPr>
          <w:rFonts w:cs="Times New Roman"/>
          <w:lang w:val="lt-LT"/>
        </w:rPr>
        <w:t>. Sutarčiai taikoma kainodara –</w:t>
      </w:r>
      <w:r w:rsidR="00281CCF" w:rsidRPr="007B27FB">
        <w:rPr>
          <w:rFonts w:cs="Times New Roman"/>
          <w:b/>
          <w:u w:val="single"/>
          <w:lang w:val="lt-LT"/>
        </w:rPr>
        <w:t>kintamo</w:t>
      </w:r>
      <w:r w:rsidRPr="007B27FB">
        <w:rPr>
          <w:rFonts w:cs="Times New Roman"/>
          <w:b/>
          <w:u w:val="single"/>
          <w:lang w:val="lt-LT"/>
        </w:rPr>
        <w:t xml:space="preserve"> įkainio kainodara.</w:t>
      </w:r>
    </w:p>
    <w:p w14:paraId="40C73983" w14:textId="3CB420F1" w:rsidR="00504AAE" w:rsidRPr="007B27FB" w:rsidRDefault="00F6764A" w:rsidP="00B7606C">
      <w:pPr>
        <w:pStyle w:val="Body2"/>
        <w:ind w:firstLine="720"/>
        <w:rPr>
          <w:rFonts w:cs="Times New Roman"/>
          <w:lang w:val="lt-LT"/>
        </w:rPr>
      </w:pPr>
      <w:r w:rsidRPr="007B27FB">
        <w:rPr>
          <w:rFonts w:cs="Times New Roman"/>
          <w:lang w:val="lt-LT"/>
        </w:rPr>
        <w:t>2.</w:t>
      </w:r>
      <w:r w:rsidR="00504AAE" w:rsidRPr="007B27FB">
        <w:rPr>
          <w:rFonts w:cs="Times New Roman"/>
          <w:lang w:val="lt-LT"/>
        </w:rPr>
        <w:t>5</w:t>
      </w:r>
      <w:r w:rsidRPr="007B27FB">
        <w:rPr>
          <w:rFonts w:cs="Times New Roman"/>
          <w:lang w:val="lt-LT"/>
        </w:rPr>
        <w:t xml:space="preserve">. Numatomos sudaryti sutarties trukmė – </w:t>
      </w:r>
      <w:r w:rsidR="00FB5B10" w:rsidRPr="007B27FB">
        <w:rPr>
          <w:rFonts w:cs="Times New Roman"/>
          <w:b/>
          <w:lang w:val="lt-LT"/>
        </w:rPr>
        <w:t>36</w:t>
      </w:r>
      <w:r w:rsidRPr="007B27FB">
        <w:rPr>
          <w:rFonts w:cs="Times New Roman"/>
          <w:b/>
          <w:lang w:val="lt-LT"/>
        </w:rPr>
        <w:t xml:space="preserve"> (</w:t>
      </w:r>
      <w:r w:rsidR="00FB5B10" w:rsidRPr="007B27FB">
        <w:rPr>
          <w:rFonts w:cs="Times New Roman"/>
          <w:b/>
          <w:lang w:val="lt-LT"/>
        </w:rPr>
        <w:t>trisdešimt šeši</w:t>
      </w:r>
      <w:r w:rsidRPr="007B27FB">
        <w:rPr>
          <w:rFonts w:cs="Times New Roman"/>
          <w:b/>
          <w:lang w:val="lt-LT"/>
        </w:rPr>
        <w:t>)</w:t>
      </w:r>
      <w:r w:rsidR="00FB5B10" w:rsidRPr="007B27FB">
        <w:rPr>
          <w:rFonts w:cs="Times New Roman"/>
          <w:lang w:val="lt-LT"/>
        </w:rPr>
        <w:t xml:space="preserve"> mėnesiai</w:t>
      </w:r>
      <w:r w:rsidRPr="007B27FB">
        <w:rPr>
          <w:rFonts w:cs="Times New Roman"/>
          <w:lang w:val="lt-LT"/>
        </w:rPr>
        <w:t xml:space="preserve"> nuo Sutarties įsigaliojimo dienos,</w:t>
      </w:r>
      <w:r w:rsidR="009A3014" w:rsidRPr="007B27FB">
        <w:rPr>
          <w:rFonts w:cs="Times New Roman"/>
          <w:bCs/>
        </w:rPr>
        <w:t xml:space="preserve"> o </w:t>
      </w:r>
      <w:r w:rsidR="009A3014" w:rsidRPr="007B27FB">
        <w:rPr>
          <w:rFonts w:cs="Times New Roman"/>
          <w:bCs/>
          <w:lang w:val="lt-LT"/>
        </w:rPr>
        <w:t>finansinių ir garantinių įsipareigojimų atžvilgiu – iki visiško finansinių ir garantinių įsipareigojimų įvykdymo</w:t>
      </w:r>
      <w:r w:rsidR="00FB5B10" w:rsidRPr="007B27FB">
        <w:rPr>
          <w:rFonts w:cs="Times New Roman"/>
          <w:lang w:val="lt-LT"/>
        </w:rPr>
        <w:t>.</w:t>
      </w:r>
      <w:r w:rsidR="00205AB1" w:rsidRPr="007B27FB">
        <w:rPr>
          <w:rFonts w:cs="Times New Roman"/>
          <w:lang w:val="lt-LT"/>
        </w:rPr>
        <w:tab/>
      </w:r>
      <w:r w:rsidR="00FB5B10" w:rsidRPr="007B27FB">
        <w:rPr>
          <w:rFonts w:cs="Times New Roman"/>
          <w:lang w:val="lt-LT"/>
        </w:rPr>
        <w:br/>
      </w:r>
      <w:r w:rsidR="00FB5B10" w:rsidRPr="007B27FB">
        <w:rPr>
          <w:rFonts w:cs="Times New Roman"/>
          <w:lang w:val="lt-LT"/>
        </w:rPr>
        <w:tab/>
        <w:t>2.</w:t>
      </w:r>
      <w:r w:rsidR="00504AAE" w:rsidRPr="007B27FB">
        <w:rPr>
          <w:rFonts w:cs="Times New Roman"/>
          <w:lang w:val="lt-LT"/>
        </w:rPr>
        <w:t>6</w:t>
      </w:r>
      <w:r w:rsidR="00205AB1" w:rsidRPr="007B27FB">
        <w:rPr>
          <w:rFonts w:cs="Times New Roman"/>
          <w:lang w:val="lt-LT"/>
        </w:rPr>
        <w:t xml:space="preserve">. </w:t>
      </w:r>
      <w:r w:rsidR="00F80A66" w:rsidRPr="007B27FB">
        <w:rPr>
          <w:rFonts w:cs="Times New Roman"/>
          <w:lang w:val="lt-LT"/>
        </w:rPr>
        <w:t xml:space="preserve">Paslaugų teikimo sąlygos, terminai, užsakymų pateikimo tvarka, šalių įsipareigojimai, atsiskaitymo tvarka ir kitos sąlygos nustatyti </w:t>
      </w:r>
      <w:r w:rsidR="0049522C" w:rsidRPr="007B27FB">
        <w:rPr>
          <w:rFonts w:cs="Times New Roman"/>
          <w:lang w:val="lt-LT"/>
        </w:rPr>
        <w:t xml:space="preserve">pirkimo sąlygų </w:t>
      </w:r>
      <w:r w:rsidR="00F80A66" w:rsidRPr="007B27FB">
        <w:rPr>
          <w:rFonts w:cs="Times New Roman"/>
          <w:lang w:val="lt-LT"/>
        </w:rPr>
        <w:t>3 priede</w:t>
      </w:r>
      <w:r w:rsidR="00205AB1" w:rsidRPr="007B27FB">
        <w:rPr>
          <w:rFonts w:cs="Times New Roman"/>
          <w:lang w:val="lt-LT"/>
        </w:rPr>
        <w:t>.</w:t>
      </w:r>
    </w:p>
    <w:p w14:paraId="4DAC02A0" w14:textId="655D49CF" w:rsidR="00FD1204" w:rsidRPr="007B27FB" w:rsidRDefault="00205AB1" w:rsidP="00B7606C">
      <w:pPr>
        <w:pStyle w:val="Body2"/>
        <w:ind w:firstLine="720"/>
        <w:rPr>
          <w:rFonts w:cs="Times New Roman"/>
          <w:lang w:val="lt-LT"/>
        </w:rPr>
      </w:pPr>
      <w:r w:rsidRPr="007B27FB">
        <w:rPr>
          <w:rFonts w:cs="Times New Roman"/>
          <w:lang w:val="lt-LT"/>
        </w:rPr>
        <w:tab/>
      </w:r>
      <w:r w:rsidRPr="007B27FB">
        <w:rPr>
          <w:rFonts w:cs="Times New Roman"/>
          <w:lang w:val="lt-LT"/>
        </w:rPr>
        <w:br/>
      </w:r>
      <w:r w:rsidRPr="007B27FB">
        <w:rPr>
          <w:rFonts w:cs="Times New Roman"/>
          <w:lang w:val="lt-LT"/>
        </w:rPr>
        <w:tab/>
        <w:t>3. TIEKĖJŲ PAŠALINIMO PAGRINDAI IR REIKALAUJAMA KVALIFIKACIJA</w:t>
      </w:r>
      <w:r w:rsidRPr="007B27FB">
        <w:rPr>
          <w:rFonts w:cs="Times New Roman"/>
          <w:lang w:val="lt-LT"/>
        </w:rPr>
        <w:tab/>
      </w:r>
      <w:r w:rsidRPr="007B27FB">
        <w:rPr>
          <w:rFonts w:cs="Times New Roman"/>
          <w:lang w:val="lt-LT"/>
        </w:rPr>
        <w:br/>
      </w:r>
      <w:r w:rsidRPr="007B27FB">
        <w:rPr>
          <w:rFonts w:cs="Times New Roman"/>
          <w:lang w:val="lt-LT"/>
        </w:rPr>
        <w:tab/>
      </w:r>
      <w:r w:rsidRPr="007B27FB">
        <w:rPr>
          <w:rFonts w:cs="Times New Roman"/>
          <w:lang w:val="lt-LT"/>
        </w:rPr>
        <w:br/>
      </w:r>
      <w:r w:rsidRPr="007B27FB">
        <w:rPr>
          <w:rFonts w:cs="Times New Roman"/>
          <w:lang w:val="lt-LT"/>
        </w:rPr>
        <w:tab/>
        <w:t xml:space="preserve">3.1. Perkančioji organizacija tikrins tiekėjo ir ūkio subjektų, kurių pajėgumais remiasi tiekėjas siekdamas pagrįsti atitikimą kvalifikaciniams reikalavimams, pašalinimo pagrindų, kurie nurodyti pirkimo dokumentų </w:t>
      </w:r>
      <w:r w:rsidR="009C31EC" w:rsidRPr="007B27FB">
        <w:rPr>
          <w:rFonts w:cs="Times New Roman"/>
          <w:lang w:val="lt-LT"/>
        </w:rPr>
        <w:t xml:space="preserve">4 </w:t>
      </w:r>
      <w:r w:rsidRPr="007B27FB">
        <w:rPr>
          <w:rFonts w:cs="Times New Roman"/>
          <w:lang w:val="lt-LT"/>
        </w:rPr>
        <w:t>priede „</w:t>
      </w:r>
      <w:r w:rsidR="0016707F" w:rsidRPr="007B27FB">
        <w:rPr>
          <w:rFonts w:cs="Times New Roman"/>
          <w:color w:val="auto"/>
          <w:lang w:val="lt-LT"/>
        </w:rPr>
        <w:t>Tiekėjų pašalinimo pagrindai ir reikalaujami kvalifikacijos reikalavimai“, 4 priedo 1 priedėlis „Sudarytų pirkimo-pardavimo sutarčių sąrašas</w:t>
      </w:r>
      <w:r w:rsidRPr="007B27FB">
        <w:rPr>
          <w:rFonts w:cs="Times New Roman"/>
          <w:lang w:val="lt-LT"/>
        </w:rPr>
        <w:t>“</w:t>
      </w:r>
      <w:r w:rsidR="009C31EC" w:rsidRPr="007B27FB">
        <w:rPr>
          <w:rFonts w:cs="Times New Roman"/>
          <w:lang w:val="lt-LT"/>
        </w:rPr>
        <w:t xml:space="preserve"> (toliau – 4 priedas)</w:t>
      </w:r>
      <w:r w:rsidRPr="007B27FB">
        <w:rPr>
          <w:rFonts w:cs="Times New Roman"/>
          <w:lang w:val="lt-LT"/>
        </w:rPr>
        <w:t xml:space="preserve"> nebuvimą. Tiekėjas ir subtiekėjai, kurių pajėgumais remiasi tiekėjas pagrįsdamas atitikimą pirkimo sąlygose nurodytiems kvalifikaciniams reikalavimams, kartu su pasiūlymu turi pateikti užpildytą pirkimo sąlygų </w:t>
      </w:r>
      <w:r w:rsidR="009C31EC" w:rsidRPr="007B27FB">
        <w:rPr>
          <w:rFonts w:cs="Times New Roman"/>
          <w:lang w:val="lt-LT"/>
        </w:rPr>
        <w:t xml:space="preserve">5 </w:t>
      </w:r>
      <w:r w:rsidRPr="007B27FB">
        <w:rPr>
          <w:rFonts w:cs="Times New Roman"/>
          <w:lang w:val="lt-LT"/>
        </w:rPr>
        <w:t>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7B27FB">
        <w:rPr>
          <w:rFonts w:cs="Times New Roman"/>
          <w:lang w:val="lt-LT"/>
        </w:rPr>
        <w:tab/>
      </w:r>
      <w:r w:rsidRPr="007B27FB">
        <w:rPr>
          <w:rFonts w:cs="Times New Roman"/>
          <w:lang w:val="lt-LT"/>
        </w:rPr>
        <w:br/>
      </w:r>
      <w:r w:rsidRPr="007B27FB">
        <w:rPr>
          <w:rFonts w:cs="Times New Roman"/>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7B27FB">
        <w:rPr>
          <w:rFonts w:cs="Times New Roman"/>
          <w:lang w:val="lt-LT"/>
        </w:rPr>
        <w:tab/>
      </w:r>
      <w:r w:rsidRPr="007B27FB">
        <w:rPr>
          <w:rFonts w:cs="Times New Roman"/>
          <w:lang w:val="lt-LT"/>
        </w:rPr>
        <w:br/>
      </w:r>
      <w:r w:rsidRPr="007B27FB">
        <w:rPr>
          <w:rFonts w:cs="Times New Roman"/>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7B27FB">
        <w:rPr>
          <w:rFonts w:cs="Times New Roman"/>
          <w:lang w:val="lt-LT"/>
        </w:rPr>
        <w:tab/>
      </w:r>
      <w:r w:rsidRPr="007B27FB">
        <w:rPr>
          <w:rFonts w:cs="Times New Roman"/>
          <w:lang w:val="lt-LT"/>
        </w:rPr>
        <w:br/>
      </w:r>
      <w:r w:rsidRPr="007B27FB">
        <w:rPr>
          <w:rFonts w:cs="Times New Roman"/>
          <w:lang w:val="lt-LT"/>
        </w:rPr>
        <w:tab/>
        <w:t>3.1.3. Perkančioji organizacija netikrina subtiekėjų ar ūkio subjektų, kurių pajėgumais tiekėjas nesiremia, pašalinimo pagrindų.</w:t>
      </w:r>
      <w:r w:rsidRPr="007B27FB">
        <w:rPr>
          <w:rFonts w:cs="Times New Roman"/>
          <w:lang w:val="lt-LT"/>
        </w:rPr>
        <w:tab/>
      </w:r>
      <w:r w:rsidRPr="007B27FB">
        <w:rPr>
          <w:rFonts w:cs="Times New Roman"/>
          <w:lang w:val="lt-LT"/>
        </w:rPr>
        <w:br/>
      </w:r>
      <w:r w:rsidRPr="007B27FB">
        <w:rPr>
          <w:rFonts w:cs="Times New Roman"/>
          <w:lang w:val="lt-LT"/>
        </w:rPr>
        <w:lastRenderedPageBreak/>
        <w:tab/>
        <w:t xml:space="preserve">3.1.4. </w:t>
      </w:r>
      <w:r w:rsidR="00FD1204" w:rsidRPr="007B27FB">
        <w:rPr>
          <w:rFonts w:cs="Times New Roman"/>
          <w:lang w:val="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7B27FB">
        <w:rPr>
          <w:rFonts w:cs="Times New Roman"/>
          <w:lang w:val="lt-LT"/>
        </w:rPr>
        <w:t>.</w:t>
      </w:r>
      <w:r w:rsidRPr="007B27FB">
        <w:rPr>
          <w:rFonts w:cs="Times New Roman"/>
          <w:lang w:val="lt-LT"/>
        </w:rPr>
        <w:tab/>
      </w:r>
    </w:p>
    <w:p w14:paraId="3570F48F" w14:textId="77777777" w:rsidR="009C31EC" w:rsidRPr="007B27FB" w:rsidRDefault="00FD1204" w:rsidP="00B7606C">
      <w:pPr>
        <w:pStyle w:val="Body2"/>
        <w:ind w:firstLine="720"/>
        <w:rPr>
          <w:rFonts w:cs="Times New Roman"/>
          <w:lang w:val="lt-LT"/>
        </w:rPr>
      </w:pPr>
      <w:r w:rsidRPr="007B27FB">
        <w:rPr>
          <w:rFonts w:cs="Times New Roman"/>
          <w:lang w:val="lt-LT"/>
        </w:rPr>
        <w:t>3.1.5.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CA6E01" w14:textId="5D94BA0B" w:rsidR="000E032D" w:rsidRPr="007B27FB" w:rsidRDefault="00FD1204" w:rsidP="00B7606C">
      <w:pPr>
        <w:pStyle w:val="Body2"/>
        <w:ind w:firstLine="720"/>
        <w:rPr>
          <w:rFonts w:cs="Times New Roman"/>
          <w:lang w:val="lt-LT"/>
        </w:rPr>
      </w:pPr>
      <w:r w:rsidRPr="007B27FB">
        <w:rPr>
          <w:rFonts w:cs="Times New Roman"/>
          <w:lang w:val="lt-LT"/>
        </w:rPr>
        <w:t>3.1.6</w:t>
      </w:r>
      <w:r w:rsidR="00205AB1" w:rsidRPr="007B27FB">
        <w:rPr>
          <w:rFonts w:cs="Times New Roman"/>
          <w:lang w:val="lt-LT"/>
        </w:rPr>
        <w:t xml:space="preserve">. </w:t>
      </w:r>
      <w:r w:rsidR="000E032D" w:rsidRPr="007B27FB">
        <w:rPr>
          <w:rFonts w:cs="Times New Roman"/>
          <w:lang w:val="lt-LT"/>
        </w:rPr>
        <w:t>Perkančioji organizacija iš tiekėjų visų pirma reikalauja tokios rūšies pažymų ir tokių dokumentinių įrodymų formų, apie kuriuos pateikta informacija Europos Komisijos informacinėje dokumentų saugykloje „e-Certis“. Dėl dokumentų, kuriuos turi pateikti užsienio šalių tiekėjai, informaciją Perkančioji organizacija pasitikrina „e-Certis“, adresu https://ec.europa.eu/tools/ecertis/.</w:t>
      </w:r>
    </w:p>
    <w:p w14:paraId="19E67C3A" w14:textId="671FEB17" w:rsidR="00AA192C" w:rsidRPr="007B27FB" w:rsidRDefault="000E032D" w:rsidP="00B7606C">
      <w:pPr>
        <w:pStyle w:val="Body2"/>
        <w:ind w:firstLine="720"/>
        <w:rPr>
          <w:rFonts w:cs="Times New Roman"/>
          <w:lang w:val="lt-LT"/>
        </w:rPr>
      </w:pPr>
      <w:r w:rsidRPr="007B27FB">
        <w:rPr>
          <w:rFonts w:cs="Times New Roman"/>
          <w:lang w:val="lt-LT"/>
        </w:rPr>
        <w:t xml:space="preserve">3.1.7. </w:t>
      </w:r>
      <w:r w:rsidR="00205AB1" w:rsidRPr="007B27FB">
        <w:rPr>
          <w:rFonts w:cs="Times New Roman"/>
          <w:lang w:val="lt-LT"/>
        </w:rPr>
        <w:t xml:space="preserve">Jei tiekėjas negali pateikti kurių nors pašalinimo pagrindų nebuvimą pagrindžiančių dokumentų reikalaujamų </w:t>
      </w:r>
      <w:r w:rsidR="0060717F" w:rsidRPr="007B27FB">
        <w:rPr>
          <w:rFonts w:cs="Times New Roman"/>
          <w:lang w:val="lt-LT"/>
        </w:rPr>
        <w:t>pirkimo sąlygų 4</w:t>
      </w:r>
      <w:r w:rsidR="00205AB1" w:rsidRPr="007B27FB">
        <w:rPr>
          <w:rFonts w:cs="Times New Roman"/>
          <w:lang w:val="lt-LT"/>
        </w:rPr>
        <w:t xml:space="preserve"> priede, nes valstybėje narėje ar atitinkamoje šalyje tokie dokumentai neišduodami arba toje šalyje išduodami dokumentai neapima visų keliamų klausimų, jie gali būti pakeisti</w:t>
      </w:r>
      <w:r w:rsidR="00AA192C" w:rsidRPr="007B27FB">
        <w:rPr>
          <w:rFonts w:cs="Times New Roman"/>
          <w:lang w:val="lt-LT"/>
        </w:rPr>
        <w:t>:</w:t>
      </w:r>
    </w:p>
    <w:p w14:paraId="46614591" w14:textId="7479A885" w:rsidR="00AA192C" w:rsidRPr="007B27FB" w:rsidRDefault="00AA192C" w:rsidP="00B7606C">
      <w:pPr>
        <w:pStyle w:val="Body2"/>
        <w:ind w:firstLine="720"/>
        <w:rPr>
          <w:rFonts w:cs="Times New Roman"/>
          <w:lang w:val="lt-LT"/>
        </w:rPr>
      </w:pPr>
      <w:r w:rsidRPr="007B27FB">
        <w:rPr>
          <w:rFonts w:cs="Times New Roman"/>
          <w:lang w:val="lt-LT"/>
        </w:rPr>
        <w:t>3.1.</w:t>
      </w:r>
      <w:r w:rsidR="000E032D" w:rsidRPr="007B27FB">
        <w:rPr>
          <w:rFonts w:cs="Times New Roman"/>
          <w:lang w:val="lt-LT"/>
        </w:rPr>
        <w:t>7</w:t>
      </w:r>
      <w:r w:rsidRPr="007B27FB">
        <w:rPr>
          <w:rFonts w:cs="Times New Roman"/>
          <w:lang w:val="lt-LT"/>
        </w:rPr>
        <w:t>.1.</w:t>
      </w:r>
      <w:r w:rsidR="00205AB1" w:rsidRPr="007B27FB">
        <w:rPr>
          <w:rFonts w:cs="Times New Roman"/>
          <w:lang w:val="lt-LT"/>
        </w:rPr>
        <w:t xml:space="preserve"> priesaikos deklaracija</w:t>
      </w:r>
      <w:r w:rsidRPr="007B27FB">
        <w:rPr>
          <w:rFonts w:cs="Times New Roman"/>
          <w:lang w:val="lt-LT"/>
        </w:rPr>
        <w:t>;</w:t>
      </w:r>
    </w:p>
    <w:p w14:paraId="419A15B4" w14:textId="77777777" w:rsidR="000E032D" w:rsidRPr="007B27FB" w:rsidRDefault="00AA192C" w:rsidP="00B7606C">
      <w:pPr>
        <w:pStyle w:val="Body2"/>
        <w:ind w:firstLine="720"/>
        <w:rPr>
          <w:rFonts w:cs="Times New Roman"/>
          <w:lang w:val="lt-LT"/>
        </w:rPr>
      </w:pPr>
      <w:r w:rsidRPr="007B27FB">
        <w:rPr>
          <w:rFonts w:cs="Times New Roman"/>
          <w:lang w:val="lt-LT"/>
        </w:rPr>
        <w:t>3.1.</w:t>
      </w:r>
      <w:r w:rsidR="000E032D" w:rsidRPr="007B27FB">
        <w:rPr>
          <w:rFonts w:cs="Times New Roman"/>
          <w:lang w:val="lt-LT"/>
        </w:rPr>
        <w:t>7</w:t>
      </w:r>
      <w:r w:rsidRPr="007B27FB">
        <w:rPr>
          <w:rFonts w:cs="Times New Roman"/>
          <w:lang w:val="lt-LT"/>
        </w:rPr>
        <w:t>.2.</w:t>
      </w:r>
      <w:r w:rsidR="00281CCF" w:rsidRPr="007B27FB">
        <w:rPr>
          <w:rFonts w:cs="Times New Roman"/>
          <w:lang w:val="lt-LT"/>
        </w:rPr>
        <w:t xml:space="preserve"> </w:t>
      </w:r>
      <w:r w:rsidR="00205AB1" w:rsidRPr="007B27FB">
        <w:rPr>
          <w:rFonts w:cs="Times New Roman"/>
          <w:lang w:val="lt-LT"/>
        </w:rPr>
        <w:t>oficialia tiekėjo deklaracija Viešųjų pirkimų įstatymo 51 straipsnio 3 dalyje nustaty</w:t>
      </w:r>
      <w:r w:rsidR="00FD1204" w:rsidRPr="007B27FB">
        <w:rPr>
          <w:rFonts w:cs="Times New Roman"/>
          <w:lang w:val="lt-LT"/>
        </w:rPr>
        <w:t>tais atvejais ir tvarka.</w:t>
      </w:r>
    </w:p>
    <w:p w14:paraId="46366F39" w14:textId="77777777" w:rsidR="000E032D" w:rsidRPr="007B27FB" w:rsidRDefault="000E032D" w:rsidP="000E032D">
      <w:pPr>
        <w:pStyle w:val="Body2"/>
        <w:ind w:firstLine="720"/>
        <w:rPr>
          <w:rFonts w:cs="Times New Roman"/>
          <w:lang w:val="lt-LT"/>
        </w:rPr>
      </w:pPr>
      <w:r w:rsidRPr="007B27FB">
        <w:rPr>
          <w:rFonts w:cs="Times New Roman"/>
          <w:lang w:val="lt-LT"/>
        </w:rPr>
        <w:t>3.1.8. Tiekėjui pateikus ne kompetentingų institucijų išduotus dokumentus, bet priesaikos deklaraciją (ar oficialią deklaraciją), Perkančioji organizacija turi teisę kreiptis į tiekėją, prašydama paaiškinti (patikslinti), dėl kokių priežasčių tiekėjas nepateikė reikalautų dokumentų. Gavusi tiekėjo paaiškinimus (jeigu tiekėjas kartu su paaiškinimais nepateikia kompetentingų institucijų išduotų dokumentų), perkančioji organizacija turi spręsti, ar tiekėjo nurodytos priežastys atitinka Įstatymo 51 straipsnio 3 dalyje nurodytas sąlygas, ar ne. Tik dėl pateisinamų priežasčių tiekėjui objektyviai negalint pateikti kompetentingų institucijų išduotų dokumentų, perkančioji organizacija pripažįsta tiekėjo priesaikos deklaraciją (arba oficialią deklaraciją) tinkamu įrodymu.</w:t>
      </w:r>
    </w:p>
    <w:p w14:paraId="1592CCB1" w14:textId="5627084B" w:rsidR="00CB7E9F" w:rsidRPr="007B27FB" w:rsidRDefault="000E032D" w:rsidP="000E032D">
      <w:pPr>
        <w:pStyle w:val="Body2"/>
        <w:ind w:firstLine="720"/>
        <w:rPr>
          <w:rFonts w:cs="Times New Roman"/>
          <w:lang w:val="lt-LT"/>
        </w:rPr>
      </w:pPr>
      <w:r w:rsidRPr="007B27FB">
        <w:rPr>
          <w:rFonts w:cs="Times New Roman"/>
          <w:lang w:val="lt-LT"/>
        </w:rPr>
        <w:t>3.1.9. jeigu tiekėjas nenurodo, nepagrindžia priežasčių, dėl kurių negalėjo pateikti atitinkamų kompetentingų institucijų išduotų pažymų, jis nepraranda teisės, tikslindamas informaciją apie pašalinimo pagrindų nebuvimą, iš naujo pateikti atitinkamų institucijų išduodamus dokumentus.</w:t>
      </w:r>
      <w:r w:rsidR="00FD1204" w:rsidRPr="007B27FB">
        <w:rPr>
          <w:rFonts w:cs="Times New Roman"/>
          <w:lang w:val="lt-LT"/>
        </w:rPr>
        <w:tab/>
      </w:r>
      <w:r w:rsidR="00FD1204" w:rsidRPr="007B27FB">
        <w:rPr>
          <w:rFonts w:cs="Times New Roman"/>
          <w:lang w:val="lt-LT"/>
        </w:rPr>
        <w:br/>
      </w:r>
      <w:r w:rsidR="00FD1204" w:rsidRPr="007B27FB">
        <w:rPr>
          <w:rFonts w:cs="Times New Roman"/>
          <w:lang w:val="lt-LT"/>
        </w:rPr>
        <w:tab/>
        <w:t>3.1.</w:t>
      </w:r>
      <w:r w:rsidRPr="007B27FB">
        <w:rPr>
          <w:rFonts w:cs="Times New Roman"/>
          <w:lang w:val="lt-LT"/>
        </w:rPr>
        <w:t>10</w:t>
      </w:r>
      <w:r w:rsidR="00205AB1" w:rsidRPr="007B27FB">
        <w:rPr>
          <w:rFonts w:cs="Times New Roman"/>
          <w:lang w:val="lt-LT"/>
        </w:rPr>
        <w:t xml:space="preserve">. Pasiūlymų vertinimo metu perkančioji organizacija turi teisę reikalauti, kad tiekėjas pateiktų   legalizuotus </w:t>
      </w:r>
      <w:r w:rsidR="00205AB1" w:rsidRPr="007B27FB">
        <w:rPr>
          <w:rFonts w:cs="Times New Roman"/>
          <w:i/>
          <w:lang w:val="lt-LT"/>
        </w:rPr>
        <w:t>Apostille</w:t>
      </w:r>
      <w:r w:rsidR="00205AB1" w:rsidRPr="007B27FB">
        <w:rPr>
          <w:rFonts w:cs="Times New Roman"/>
          <w:lang w:val="lt-LT"/>
        </w:rPr>
        <w:t xml:space="preserve"> pirkimo sąlygų </w:t>
      </w:r>
      <w:r w:rsidR="0060717F" w:rsidRPr="007B27FB">
        <w:rPr>
          <w:rFonts w:cs="Times New Roman"/>
          <w:lang w:val="lt-LT"/>
        </w:rPr>
        <w:t xml:space="preserve">4 </w:t>
      </w:r>
      <w:r w:rsidR="00205AB1" w:rsidRPr="007B27FB">
        <w:rPr>
          <w:rFonts w:cs="Times New Roman"/>
          <w:lang w:val="lt-LT"/>
        </w:rPr>
        <w:t>priede nurodytus dokumentus, jei dokumentai išduoti užsienio valstybėje. Legalizavimas atliekamas, vadovaujantis Dokumentų legalizavimo ir tvirtinimo pažyma (</w:t>
      </w:r>
      <w:r w:rsidR="00205AB1" w:rsidRPr="007B27FB">
        <w:rPr>
          <w:rFonts w:cs="Times New Roman"/>
          <w:i/>
          <w:lang w:val="lt-LT"/>
        </w:rPr>
        <w:t>Apostille</w:t>
      </w:r>
      <w:r w:rsidR="00205AB1" w:rsidRPr="007B27FB">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w:t>
      </w:r>
      <w:r w:rsidR="00FD1204" w:rsidRPr="007B27FB">
        <w:rPr>
          <w:rFonts w:cs="Times New Roman"/>
          <w:lang w:val="lt-LT"/>
        </w:rPr>
        <w:t>mo žymos (</w:t>
      </w:r>
      <w:r w:rsidR="00FD1204" w:rsidRPr="007B27FB">
        <w:rPr>
          <w:rFonts w:cs="Times New Roman"/>
          <w:i/>
          <w:lang w:val="lt-LT"/>
        </w:rPr>
        <w:t>Apostille</w:t>
      </w:r>
      <w:r w:rsidR="00FD1204" w:rsidRPr="007B27FB">
        <w:rPr>
          <w:rFonts w:cs="Times New Roman"/>
          <w:lang w:val="lt-LT"/>
        </w:rPr>
        <w:t>).</w:t>
      </w:r>
      <w:r w:rsidR="00FD1204"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3.2. Tiekėjas, dalyvaujantis pirkime, turi atitikti pirkimo sąlygų </w:t>
      </w:r>
      <w:r w:rsidR="0016707F" w:rsidRPr="007B27FB">
        <w:rPr>
          <w:rFonts w:cs="Times New Roman"/>
          <w:lang w:val="lt-LT"/>
        </w:rPr>
        <w:t xml:space="preserve">4 </w:t>
      </w:r>
      <w:r w:rsidR="00205AB1" w:rsidRPr="007B27FB">
        <w:rPr>
          <w:rFonts w:cs="Times New Roman"/>
          <w:lang w:val="lt-LT"/>
        </w:rPr>
        <w:t xml:space="preserve">priede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privalo pateikti pirkimo sąlygų </w:t>
      </w:r>
      <w:r w:rsidR="0016707F" w:rsidRPr="007B27FB">
        <w:rPr>
          <w:rFonts w:cs="Times New Roman"/>
          <w:lang w:val="lt-LT"/>
        </w:rPr>
        <w:t>4 priede</w:t>
      </w:r>
      <w:r w:rsidR="00205AB1" w:rsidRPr="007B27FB">
        <w:rPr>
          <w:rFonts w:cs="Times New Roman"/>
          <w:lang w:val="lt-LT"/>
        </w:rPr>
        <w:t xml:space="preserve"> nurodytus kvalifikaciją pagrindžiančius dokumentus, laikantis šių reikalavimų:</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3.2.1. Keliami reikalavimai tiekėjo kvalifikacijai ir atitikčiai kokybės vadybos sistemos ir (arba) aplinkos apsaugos vadybos sistemos standartų reikalavimams (jei taikomi), turi būti įgyti iki pasiūlymų pateikimo termino pabaigos (susi</w:t>
      </w:r>
      <w:r w:rsidR="00FD1204" w:rsidRPr="007B27FB">
        <w:rPr>
          <w:rFonts w:cs="Times New Roman"/>
          <w:lang w:val="lt-LT"/>
        </w:rPr>
        <w:t>pažinimo su pasiūlymais dienos);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w:t>
      </w:r>
      <w:r w:rsidR="00205AB1" w:rsidRPr="007B27FB">
        <w:rPr>
          <w:rFonts w:cs="Times New Roman"/>
          <w:lang w:val="lt-LT"/>
        </w:rPr>
        <w:lastRenderedPageBreak/>
        <w:t xml:space="preserve">ir neatlygintinai prisijungusi prie nacionalinės duomenų bazės bet kurioje valstybėje narėje arba naudodamasi CVP IS priemonėmis ar šiuos dokumentus jau turi </w:t>
      </w:r>
      <w:r w:rsidR="00FD1204" w:rsidRPr="007B27FB">
        <w:rPr>
          <w:rFonts w:cs="Times New Roman"/>
          <w:lang w:val="lt-LT"/>
        </w:rPr>
        <w:t>iš ankstesnių pirkimo procedūrų;</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w:t>
      </w:r>
      <w:r w:rsidR="00FD1204" w:rsidRPr="007B27FB">
        <w:rPr>
          <w:rFonts w:cs="Times New Roman"/>
          <w:lang w:val="lt-LT"/>
        </w:rPr>
        <w:t>amą pirkimo procedūros atlikimą;</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3.5. Tiekėjo pasiūlymas atmetamas, jeigu apie nustatytų reikalavimų atitikimą jis pateikė melagingą informaciją, kurią perkančioji organizacija gali įrodyti bet kokiomis teisėtomis priemonėmis.</w:t>
      </w:r>
    </w:p>
    <w:p w14:paraId="6A6C84CA" w14:textId="0076A548" w:rsidR="00FD1204" w:rsidRPr="007B27FB" w:rsidRDefault="00CB7E9F" w:rsidP="00B7606C">
      <w:pPr>
        <w:pStyle w:val="Body2"/>
        <w:ind w:firstLine="720"/>
        <w:rPr>
          <w:rFonts w:cs="Times New Roman"/>
          <w:lang w:val="lt-LT"/>
        </w:rPr>
      </w:pPr>
      <w:r w:rsidRPr="007B27FB">
        <w:rPr>
          <w:rFonts w:cs="Times New Roman"/>
          <w:lang w:val="lt-LT"/>
        </w:rPr>
        <w:t xml:space="preserve">3.6. Tiekėjas (visi ūkio subjektų grupės nariai), jo subtiekėjai, asmenys, kurių pajėgumais remiasi, neturi kelti grėsmės nacionaliniam saugumui. Perkančioji organizacija bet kuriuo pirkimo procedūrų metu gali prašyti pirkime dalyvaujančių tiekėjų ar tiekėjo, kurio pasiūlymas gali būti pripažintas laimėjusiu, pateikti papildomus dokumentus ir informaciją, taip pat reikalauti nedelsiant informuoti Perkančiąją organizaciją, jeigu pirkimo procedūrų metu pasikeistų tiekėjo pateikti duomenys. Perkančioji organizacija, vadovaudamasi VPĮ 47 straipsnio 8 dalies nuostatomis laikys, kad tiekėjas turi interesų konfliktą, galintį neigiamai paveikti pirkimo sutarties vykdymą, jeigu ji turi kompetentingų institucijų informacijos, kad tiekėjas, jo subtiekėjai ar ūkio subjektai, kurių pajėgumais remiamasi, ar juos kontroliuojantys asmenys turi interesų, galinčių kelti grėsmę nacionaliniam </w:t>
      </w:r>
      <w:r w:rsidRPr="007B27FB">
        <w:rPr>
          <w:rFonts w:cs="Times New Roman"/>
          <w:lang w:val="lt-LT"/>
        </w:rPr>
        <w:tab/>
        <w:t>saugumui.</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p>
    <w:p w14:paraId="3EBB9C3B" w14:textId="2298B5D6" w:rsidR="00D64130" w:rsidRPr="007B27FB" w:rsidRDefault="00FD1204" w:rsidP="00B7606C">
      <w:pPr>
        <w:pStyle w:val="Body2"/>
        <w:ind w:firstLine="720"/>
        <w:rPr>
          <w:rFonts w:cs="Times New Roman"/>
          <w:b/>
          <w:lang w:val="lt-LT"/>
        </w:rPr>
      </w:pPr>
      <w:r w:rsidRPr="007B27FB">
        <w:rPr>
          <w:rFonts w:cs="Times New Roman"/>
          <w:lang w:val="lt-LT"/>
        </w:rPr>
        <w:t xml:space="preserve">4. </w:t>
      </w:r>
      <w:r w:rsidR="00C511B9" w:rsidRPr="007B27FB">
        <w:rPr>
          <w:rFonts w:cs="Times New Roman"/>
          <w:lang w:val="lt-LT"/>
        </w:rPr>
        <w:t>TIEKĖJŲ GRUPĖS DALYVAVIMAS PIRKIMO PROCEDŪROSE, RĖMIMASIS KITŲ TIEKĖJŲ PAJĖGUMAIS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4.1. Jei pirkimo procedūrose dalyvauja </w:t>
      </w:r>
      <w:r w:rsidR="00C511B9" w:rsidRPr="007B27FB">
        <w:rPr>
          <w:rFonts w:cs="Times New Roman"/>
          <w:lang w:val="lt-LT"/>
        </w:rPr>
        <w:t>t</w:t>
      </w:r>
      <w:r w:rsidR="00306272" w:rsidRPr="007B27FB">
        <w:rPr>
          <w:rFonts w:cs="Times New Roman"/>
          <w:lang w:val="lt-LT"/>
        </w:rPr>
        <w:t>ie</w:t>
      </w:r>
      <w:r w:rsidR="00C511B9" w:rsidRPr="007B27FB">
        <w:rPr>
          <w:rFonts w:cs="Times New Roman"/>
          <w:lang w:val="lt-LT"/>
        </w:rPr>
        <w:t>kėjų</w:t>
      </w:r>
      <w:r w:rsidR="00205AB1" w:rsidRPr="007B27FB">
        <w:rPr>
          <w:rFonts w:cs="Times New Roman"/>
          <w:lang w:val="lt-LT"/>
        </w:rPr>
        <w:t xml:space="preserve">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4.2. Perkančioji organizacija nereikalauja, kad tiekėjų grupės pateiktą pasiūlymą pripažinus geriausiu ir perkančiajai organizacijai pasiūlius sudaryti pirkimo sutartį, ši tiekėjų grupė įgautų tam tikrą teisinę formą.</w:t>
      </w:r>
      <w:r w:rsidR="00205AB1" w:rsidRPr="007B27FB">
        <w:rPr>
          <w:rFonts w:cs="Times New Roman"/>
          <w:lang w:val="lt-LT"/>
        </w:rPr>
        <w:tab/>
        <w:t xml:space="preserve">4.3. Tiekėjas gali remtis kitų ūkio subjektų pajėgumais siekdamas atitikti pirkimo dokumentuose </w:t>
      </w:r>
      <w:r w:rsidR="00205AB1" w:rsidRPr="007B27FB">
        <w:rPr>
          <w:rFonts w:cs="Times New Roman"/>
          <w:lang w:val="lt-LT"/>
        </w:rPr>
        <w:lastRenderedPageBreak/>
        <w:t>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tiekėjų grupė gali remtis tiekėjų grupės dalyvių arba kitų ūkio subjektų pajėgumais.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4.8. Tais atvejais, kai tiekėjas remdamasis ekonominiais ir (arba) finansiniais pajėgumais sumuoja visų ūkio subjektų pajėgumus, perkančioji organizacija reikalauja, kad visų tų ūkio subjektų atsakomybė būtų solidari. </w:t>
      </w:r>
      <w:r w:rsidR="00C511B9" w:rsidRPr="007B27FB">
        <w:rPr>
          <w:rFonts w:cs="Times New Roman"/>
          <w:lang w:val="lt-LT"/>
        </w:rPr>
        <w:t>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r w:rsidR="00205AB1" w:rsidRPr="007B27FB">
        <w:rPr>
          <w:rFonts w:cs="Times New Roman"/>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5. PASIŪLYMŲ RENGIMAS, PATEIKIMAS, KEITIMAS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5.1. Tiekėjas gali pateikti tik vieną pasiūlymą. Jei pirkimas skaidomas į pirkimo dalis, tiekėjas gali pateikti tik vieną pasiūlymą atskirai pirkimo daliai. Jei tiekėjas pateikia daugiau kaip vieną pasiūlymą arba tiekėjų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5.2. Tiekėjas negali pateikti alternatyvių pasiūlymų. Tiekėjui pateikus alternatyvų pasiūlymą, jo pasiūlymas ir alternatyvus pasiūlymas (alternatyvūs pasiūlymai) bus atmesti.</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w:t>
      </w:r>
      <w:r w:rsidR="00830FAA" w:rsidRPr="007B27FB">
        <w:rPr>
          <w:rFonts w:cs="Times New Roman"/>
          <w:lang w:val="lt-LT"/>
        </w:rPr>
        <w:t>racija adresu https://</w:t>
      </w:r>
      <w:r w:rsidR="00205AB1" w:rsidRPr="007B27FB">
        <w:rPr>
          <w:rFonts w:cs="Times New Roman"/>
          <w:lang w:val="lt-LT"/>
        </w:rPr>
        <w:t>viesiejipirkimai.lt). Pateikiami dokumentai ar skaitmeninės dokumentų kopijos turi būti prieinami naudojant nediskriminuojančius, visuotinai prieinamus duomenų failų formatus (pvz., pdf, jpg, xlsx, docx ir kt.).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5.4. Pasiūlymas turi būti pateiktas iki skelbime nurodyto pasiūlymų pateikimo termino pabaigos, o jeigu skelbime nurodytas pasiūlymų pateikimo terminas buvo pratęstas – iki pratęsto termino pabaigos.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5.5. Pateikdamas pasiūlymą, tiekėjas sutinka su šiais pirkimo dokumentais ir patvirtina, kad jo </w:t>
      </w:r>
      <w:r w:rsidR="00205AB1" w:rsidRPr="007B27FB">
        <w:rPr>
          <w:rFonts w:cs="Times New Roman"/>
          <w:lang w:val="lt-LT"/>
        </w:rPr>
        <w:lastRenderedPageBreak/>
        <w:t>pasiūlyme pateikta informacija yra teisinga ir apima viską, ko reikia tinkamam pirkimo sutarties įvykdymui.</w:t>
      </w:r>
      <w:r w:rsidR="00205AB1" w:rsidRPr="007B27FB">
        <w:rPr>
          <w:rFonts w:cs="Times New Roman"/>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5.7. </w:t>
      </w:r>
      <w:r w:rsidR="00C17C2B" w:rsidRPr="007B27FB">
        <w:rPr>
          <w:rFonts w:cs="Times New Roman"/>
          <w:lang w:val="lt-LT"/>
        </w:rPr>
        <w:t xml:space="preserve">Pasiūlymas turi galioti ne trumpiau nei </w:t>
      </w:r>
      <w:r w:rsidR="00C17C2B" w:rsidRPr="007B27FB">
        <w:rPr>
          <w:rFonts w:cs="Times New Roman"/>
          <w:b/>
          <w:lang w:val="lt-LT"/>
        </w:rPr>
        <w:t>180</w:t>
      </w:r>
      <w:r w:rsidR="00C17C2B" w:rsidRPr="007B27FB">
        <w:rPr>
          <w:rFonts w:cs="Times New Roman"/>
          <w:lang w:val="lt-LT"/>
        </w:rPr>
        <w:t xml:space="preserve"> </w:t>
      </w:r>
      <w:r w:rsidR="00C17C2B" w:rsidRPr="007B27FB">
        <w:rPr>
          <w:rFonts w:cs="Times New Roman"/>
          <w:b/>
          <w:lang w:val="lt-LT"/>
        </w:rPr>
        <w:t>dienų</w:t>
      </w:r>
      <w:r w:rsidR="00C17C2B" w:rsidRPr="007B27FB">
        <w:rPr>
          <w:rFonts w:cs="Times New Roman"/>
          <w:lang w:val="lt-LT"/>
        </w:rPr>
        <w:t xml:space="preserve"> nuo konkurso pasiūlymų pateikimo termino pabaigos. Jeigu pasiūlyme nenurodytas jo galiojimo laikas, laikoma, kad pasiūlymas galioja tiek, kiek nustatyta pirkimo dokumentuose</w:t>
      </w:r>
      <w:r w:rsidR="00205AB1" w:rsidRPr="007B27FB">
        <w:rPr>
          <w:rFonts w:cs="Times New Roman"/>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7614D2" w:rsidRPr="007B27FB">
        <w:rPr>
          <w:rFonts w:cs="Times New Roman"/>
          <w:lang w:val="lt-LT"/>
        </w:rPr>
        <w:t xml:space="preserve"> Kainos/įkainiai visuose pasiūlymo dokumentuose turi būti įrašomi apvalinant </w:t>
      </w:r>
      <w:r w:rsidR="007614D2" w:rsidRPr="007B27FB">
        <w:rPr>
          <w:rFonts w:cs="Times New Roman"/>
          <w:b/>
          <w:lang w:val="lt-LT"/>
        </w:rPr>
        <w:t>dviem skaitmenimis po kablelio.</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5.9. Perkančioji organizacija turi teisę pratęsti pasiūlymo pateikimo terminą. Apie naują pasiūlymų pateikimo terminą paskelbiama CVP IS ir pranešama prie pirkimo CVP IS prisijungusiems tiekėjams.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5.10. </w:t>
      </w:r>
      <w:r w:rsidR="00963540" w:rsidRPr="007B27FB">
        <w:rPr>
          <w:rFonts w:cs="Times New Roman"/>
          <w:b/>
          <w:lang w:val="lt-LT"/>
        </w:rPr>
        <w:t>Pasiūlymas turi būti pateikiamas CVP IS priemonėmis, kurį turi sudaryti užpildyta pasiūlymo forma, parengta pagal pirkimo sąlygų 2 priedą (Excel formatu) ir šie pasiūlymo priedai</w:t>
      </w:r>
      <w:r w:rsidR="00205AB1" w:rsidRPr="007B27FB">
        <w:rPr>
          <w:rFonts w:cs="Times New Roman"/>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7614D2" w:rsidRPr="007B27FB">
        <w:rPr>
          <w:rFonts w:cs="Times New Roman"/>
          <w:b/>
          <w:lang w:val="lt-LT"/>
        </w:rPr>
        <w:t>5.10.1. Jungtinės veiklos sutarties kopija (</w:t>
      </w:r>
      <w:r w:rsidR="007614D2" w:rsidRPr="007B27FB">
        <w:rPr>
          <w:rFonts w:cs="Times New Roman"/>
          <w:b/>
          <w:i/>
          <w:lang w:val="lt-LT"/>
        </w:rPr>
        <w:t>jeigu pasiūlymą teikia ūkio subjektų grupė</w:t>
      </w:r>
      <w:r w:rsidR="007614D2" w:rsidRPr="007B27FB">
        <w:rPr>
          <w:rFonts w:cs="Times New Roman"/>
          <w:b/>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7614D2" w:rsidRPr="007B27FB">
        <w:rPr>
          <w:rFonts w:cs="Times New Roman"/>
          <w:b/>
          <w:lang w:val="lt-LT"/>
        </w:rPr>
        <w:t>5.10.2. Įgaliojimas pateikti pasiūlymą (</w:t>
      </w:r>
      <w:r w:rsidR="001062C3" w:rsidRPr="007B27FB">
        <w:rPr>
          <w:rFonts w:cs="Times New Roman"/>
          <w:b/>
          <w:i/>
          <w:lang w:val="lt-LT"/>
        </w:rPr>
        <w:t>jeigu pasiūlymą pateikia ne t</w:t>
      </w:r>
      <w:r w:rsidR="007614D2" w:rsidRPr="007B27FB">
        <w:rPr>
          <w:rFonts w:cs="Times New Roman"/>
          <w:b/>
          <w:i/>
          <w:lang w:val="lt-LT"/>
        </w:rPr>
        <w:t>i</w:t>
      </w:r>
      <w:r w:rsidR="001062C3" w:rsidRPr="007B27FB">
        <w:rPr>
          <w:rFonts w:cs="Times New Roman"/>
          <w:b/>
          <w:i/>
          <w:lang w:val="lt-LT"/>
        </w:rPr>
        <w:t>e</w:t>
      </w:r>
      <w:r w:rsidR="007614D2" w:rsidRPr="007B27FB">
        <w:rPr>
          <w:rFonts w:cs="Times New Roman"/>
          <w:b/>
          <w:i/>
          <w:lang w:val="lt-LT"/>
        </w:rPr>
        <w:t>kėjo vadovas</w:t>
      </w:r>
      <w:r w:rsidR="007614D2" w:rsidRPr="007B27FB">
        <w:rPr>
          <w:rFonts w:cs="Times New Roman"/>
          <w:b/>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D64130" w:rsidRPr="007B27FB">
        <w:rPr>
          <w:rFonts w:cs="Times New Roman"/>
          <w:b/>
          <w:lang w:val="lt-LT"/>
        </w:rPr>
        <w:t xml:space="preserve">5.10.3. Užpildytas Europos bendrasis viešųjų pirkimų dokumentas (EBVPD) parengtas pagal pirkimo sąlygų </w:t>
      </w:r>
      <w:r w:rsidR="00D872A1" w:rsidRPr="007B27FB">
        <w:rPr>
          <w:rFonts w:cs="Times New Roman"/>
          <w:b/>
          <w:lang w:val="lt-LT"/>
        </w:rPr>
        <w:t>5</w:t>
      </w:r>
      <w:r w:rsidR="00D64130" w:rsidRPr="007B27FB">
        <w:rPr>
          <w:rFonts w:cs="Times New Roman"/>
          <w:b/>
          <w:lang w:val="lt-LT"/>
        </w:rPr>
        <w:t xml:space="preserve"> priedą;</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D64130" w:rsidRPr="007B27FB">
        <w:rPr>
          <w:rFonts w:cs="Times New Roman"/>
          <w:b/>
          <w:lang w:val="lt-LT"/>
        </w:rPr>
        <w:t>5.10.4. Galimybę pasinaudoti kitų ūkio subjektų ištekliais patvirtinantys dokumentai (</w:t>
      </w:r>
      <w:r w:rsidR="001062C3" w:rsidRPr="007B27FB">
        <w:rPr>
          <w:rFonts w:cs="Times New Roman"/>
          <w:b/>
          <w:i/>
          <w:lang w:val="lt-LT"/>
        </w:rPr>
        <w:t>jei t</w:t>
      </w:r>
      <w:r w:rsidR="00D64130" w:rsidRPr="007B27FB">
        <w:rPr>
          <w:rFonts w:cs="Times New Roman"/>
          <w:b/>
          <w:i/>
          <w:lang w:val="lt-LT"/>
        </w:rPr>
        <w:t>i</w:t>
      </w:r>
      <w:r w:rsidR="001062C3" w:rsidRPr="007B27FB">
        <w:rPr>
          <w:rFonts w:cs="Times New Roman"/>
          <w:b/>
          <w:i/>
          <w:lang w:val="lt-LT"/>
        </w:rPr>
        <w:t>e</w:t>
      </w:r>
      <w:r w:rsidR="00D64130" w:rsidRPr="007B27FB">
        <w:rPr>
          <w:rFonts w:cs="Times New Roman"/>
          <w:b/>
          <w:i/>
          <w:lang w:val="lt-LT"/>
        </w:rPr>
        <w:t>kėjas remiasi kitų ūkio subjektų kvalifikacija</w:t>
      </w:r>
      <w:r w:rsidR="00D64130" w:rsidRPr="007B27FB">
        <w:rPr>
          <w:rFonts w:cs="Times New Roman"/>
          <w:b/>
          <w:lang w:val="lt-LT"/>
        </w:rPr>
        <w:t>);</w:t>
      </w:r>
    </w:p>
    <w:p w14:paraId="65261393" w14:textId="1999BF51" w:rsidR="00D64130" w:rsidRPr="007B27FB" w:rsidRDefault="00D64130" w:rsidP="00B7606C">
      <w:pPr>
        <w:pStyle w:val="Body2"/>
        <w:ind w:firstLine="720"/>
        <w:rPr>
          <w:rFonts w:cs="Times New Roman"/>
          <w:lang w:val="lt-LT"/>
        </w:rPr>
      </w:pPr>
      <w:r w:rsidRPr="007B27FB">
        <w:rPr>
          <w:rFonts w:cs="Times New Roman"/>
          <w:b/>
          <w:lang w:val="lt-LT"/>
        </w:rPr>
        <w:t>5.10.5.</w:t>
      </w:r>
      <w:r w:rsidRPr="007B27FB">
        <w:rPr>
          <w:rFonts w:cs="Times New Roman"/>
          <w:b/>
        </w:rPr>
        <w:t xml:space="preserve"> </w:t>
      </w:r>
      <w:r w:rsidRPr="007B27FB">
        <w:rPr>
          <w:rFonts w:cs="Times New Roman"/>
          <w:b/>
          <w:lang w:val="lt-LT"/>
        </w:rPr>
        <w:t>Nacionalinio saugumo reikalavimų atitikties deklaracija užpildyta pagal pirkimo sąlygų 6 priedą „Tiekėjo deklaracija dėl atitikimo nacionalinio saugumo reikalavimams</w:t>
      </w:r>
      <w:r w:rsidRPr="007B27FB">
        <w:rPr>
          <w:rFonts w:cs="Times New Roman"/>
          <w:lang w:val="lt-LT"/>
        </w:rPr>
        <w:t>“</w:t>
      </w:r>
      <w:r w:rsidR="0045335C" w:rsidRPr="007B27FB">
        <w:rPr>
          <w:rFonts w:cs="Times New Roman"/>
          <w:b/>
          <w:color w:val="auto"/>
          <w:lang w:val="lt-LT"/>
        </w:rPr>
        <w:t xml:space="preserve"> (toliau – 6 priedas) </w:t>
      </w:r>
      <w:r w:rsidR="0045335C" w:rsidRPr="007B27FB">
        <w:rPr>
          <w:rFonts w:cs="Times New Roman"/>
          <w:b/>
          <w:lang w:val="lt-LT"/>
        </w:rPr>
        <w:t>patvirtinanti atitiktį nacionalinio saugumo reikalavimams, pagal VPĮ 45 straipsnio 2</w:t>
      </w:r>
      <w:r w:rsidR="0045335C" w:rsidRPr="007B27FB">
        <w:rPr>
          <w:rFonts w:cs="Times New Roman"/>
          <w:b/>
          <w:vertAlign w:val="superscript"/>
          <w:lang w:val="lt-LT"/>
        </w:rPr>
        <w:t>1</w:t>
      </w:r>
      <w:r w:rsidR="0045335C" w:rsidRPr="007B27FB">
        <w:rPr>
          <w:rFonts w:cs="Times New Roman"/>
          <w:b/>
          <w:lang w:val="lt-LT"/>
        </w:rPr>
        <w:t xml:space="preserve"> dalies 1-6 punktų nuostatas</w:t>
      </w:r>
      <w:r w:rsidRPr="007B27FB">
        <w:rPr>
          <w:rFonts w:cs="Times New Roman"/>
          <w:lang w:val="lt-LT"/>
        </w:rPr>
        <w:t xml:space="preserve">. </w:t>
      </w:r>
      <w:r w:rsidR="0045335C" w:rsidRPr="007B27FB">
        <w:rPr>
          <w:rFonts w:cs="Times New Roman"/>
          <w:lang w:val="lt-LT"/>
        </w:rPr>
        <w:t>Perkančioji organizacija turi teisę dėl (ne)atitikties nacionalinio saugumo nuostatoms, tiekėjų prašyti pateikti dokumentus, įrodančius pirkimo sąlygų 6 priede  pateiktų duomenų teisingumą. Tokiu atveju, tiekėj</w:t>
      </w:r>
      <w:r w:rsidR="00530FFA" w:rsidRPr="007B27FB">
        <w:rPr>
          <w:rFonts w:cs="Times New Roman"/>
          <w:lang w:val="lt-LT"/>
        </w:rPr>
        <w:t>ai</w:t>
      </w:r>
      <w:r w:rsidR="0045335C" w:rsidRPr="007B27FB">
        <w:rPr>
          <w:rFonts w:cs="Times New Roman"/>
          <w:lang w:val="lt-LT"/>
        </w:rPr>
        <w:t xml:space="preserve"> dėl atitikties nacionalinio saugumo interesams turės pateikti tokiai patikrai reikalingus dokumentus ir informaciją, nurodytą Pirkimo sąlygų </w:t>
      </w:r>
      <w:r w:rsidR="00530FFA" w:rsidRPr="007B27FB">
        <w:rPr>
          <w:rFonts w:cs="Times New Roman"/>
          <w:lang w:val="lt-LT"/>
        </w:rPr>
        <w:t>7</w:t>
      </w:r>
      <w:r w:rsidR="0045335C" w:rsidRPr="007B27FB">
        <w:rPr>
          <w:rFonts w:cs="Times New Roman"/>
          <w:lang w:val="lt-LT"/>
        </w:rPr>
        <w:t xml:space="preserve"> priede „</w:t>
      </w:r>
      <w:r w:rsidR="007A38F7" w:rsidRPr="007B27FB">
        <w:rPr>
          <w:rFonts w:cs="Times New Roman"/>
          <w:lang w:val="lt-LT"/>
        </w:rPr>
        <w:t>Informacija apie tiekėją (subtiekėją, subteikėją, subrangovą, kitą sutartinai veikiantį ūkio subjektą, kurio pajėgumais remiasi, gamintoją ar juos kontroliuojantį asmenį)</w:t>
      </w:r>
      <w:r w:rsidR="0045335C" w:rsidRPr="007B27FB">
        <w:rPr>
          <w:rFonts w:cs="Times New Roman"/>
          <w:lang w:val="lt-LT"/>
        </w:rPr>
        <w:t>“ (</w:t>
      </w:r>
      <w:r w:rsidR="00530FFA" w:rsidRPr="007B27FB">
        <w:rPr>
          <w:rFonts w:cs="Times New Roman"/>
          <w:lang w:val="lt-LT"/>
        </w:rPr>
        <w:t>toliau – 7</w:t>
      </w:r>
      <w:r w:rsidR="0045335C" w:rsidRPr="007B27FB">
        <w:rPr>
          <w:rFonts w:cs="Times New Roman"/>
          <w:lang w:val="lt-LT"/>
        </w:rPr>
        <w:t xml:space="preserve"> priedas)</w:t>
      </w:r>
      <w:r w:rsidRPr="007B27FB">
        <w:rPr>
          <w:rFonts w:cs="Times New Roman"/>
          <w:lang w:val="lt-LT"/>
        </w:rPr>
        <w:t>;</w:t>
      </w:r>
    </w:p>
    <w:p w14:paraId="5F3C554C" w14:textId="130CC363" w:rsidR="007A38F7" w:rsidRPr="007B27FB" w:rsidRDefault="00D64130" w:rsidP="007A38F7">
      <w:pPr>
        <w:pStyle w:val="Body2"/>
        <w:ind w:firstLine="720"/>
        <w:rPr>
          <w:rFonts w:cs="Times New Roman"/>
          <w:b/>
          <w:lang w:val="lt-LT"/>
        </w:rPr>
      </w:pPr>
      <w:r w:rsidRPr="007B27FB">
        <w:rPr>
          <w:rFonts w:cs="Times New Roman"/>
          <w:b/>
          <w:lang w:val="lt-LT"/>
        </w:rPr>
        <w:t xml:space="preserve">5.10.6. </w:t>
      </w:r>
      <w:r w:rsidR="00530FFA" w:rsidRPr="007B27FB">
        <w:rPr>
          <w:rFonts w:cs="Times New Roman"/>
          <w:b/>
          <w:lang w:val="lt-LT"/>
        </w:rPr>
        <w:t xml:space="preserve">Užpildytas pirkimo sąlygų 7 priedas. </w:t>
      </w:r>
      <w:r w:rsidR="00530FFA" w:rsidRPr="007B27FB">
        <w:rPr>
          <w:rFonts w:cs="Times New Roman"/>
          <w:lang w:val="lt-LT"/>
        </w:rPr>
        <w:t>Perkančioji organizacija turi teisę tiekėjų prašyti pateikti dokumentus ir informaciją, nurodytą pirkimo sąlygų 7 pri</w:t>
      </w:r>
      <w:r w:rsidR="004B3267" w:rsidRPr="007B27FB">
        <w:rPr>
          <w:rFonts w:cs="Times New Roman"/>
          <w:lang w:val="lt-LT"/>
        </w:rPr>
        <w:t xml:space="preserve">ede ir pagrindžiančią atitiktį </w:t>
      </w:r>
      <w:r w:rsidR="00530FFA" w:rsidRPr="007B27FB">
        <w:rPr>
          <w:rFonts w:cs="Times New Roman"/>
          <w:lang w:val="lt-LT"/>
        </w:rPr>
        <w:t>17 straipsnio 5 dalyje, 37 straipsnio 8 dalyje ir 47 straipsnio 8 dalyje nurodytiems reikalavimams.</w:t>
      </w:r>
    </w:p>
    <w:p w14:paraId="7133C0BA" w14:textId="06A0CB40" w:rsidR="002F22B5" w:rsidRPr="007B27FB" w:rsidRDefault="00205AB1" w:rsidP="007A38F7">
      <w:pPr>
        <w:pStyle w:val="Body2"/>
        <w:ind w:firstLine="720"/>
        <w:rPr>
          <w:rFonts w:cs="Times New Roman"/>
          <w:b/>
          <w:lang w:val="lt-LT"/>
        </w:rPr>
      </w:pPr>
      <w:r w:rsidRPr="007B27FB">
        <w:rPr>
          <w:rFonts w:cs="Times New Roman"/>
          <w:lang w:val="lt-LT"/>
        </w:rPr>
        <w:t>5.11. Tiekėjo pasiūlymą sudaro CVP IS priemonėmis pateiktos in</w:t>
      </w:r>
      <w:r w:rsidR="00D64130" w:rsidRPr="007B27FB">
        <w:rPr>
          <w:rFonts w:cs="Times New Roman"/>
          <w:lang w:val="lt-LT"/>
        </w:rPr>
        <w:t>formacijos ir dokumentų visuma.</w:t>
      </w:r>
      <w:r w:rsidRPr="007B27FB">
        <w:rPr>
          <w:rFonts w:cs="Times New Roman"/>
          <w:lang w:val="lt-LT"/>
        </w:rPr>
        <w:tab/>
        <w:t xml:space="preserve">5.12. </w:t>
      </w:r>
      <w:r w:rsidR="002F22B5" w:rsidRPr="007B27FB">
        <w:rPr>
          <w:rFonts w:cs="Times New Roman"/>
          <w:lang w:val="lt-LT"/>
        </w:rPr>
        <w:t xml:space="preserve">Pasiūlymas privalo būti pasirašytas tiekėjo ar jo įgalioto asmens fiziniu parašu arba kvalifikuotu parašu, </w:t>
      </w:r>
      <w:r w:rsidR="002F22B5" w:rsidRPr="007B27FB">
        <w:rPr>
          <w:rFonts w:cs="Times New Roman"/>
        </w:rPr>
        <w:t>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2F22B5" w:rsidRPr="007B27FB">
        <w:rPr>
          <w:rFonts w:cs="Times New Roman"/>
          <w:lang w:val="lt-LT"/>
        </w:rPr>
        <w:t>.</w:t>
      </w:r>
    </w:p>
    <w:p w14:paraId="628C0A45" w14:textId="5CEB608A" w:rsidR="00B561C1" w:rsidRPr="007B27FB" w:rsidRDefault="002F22B5" w:rsidP="00B7606C">
      <w:pPr>
        <w:pStyle w:val="Body2"/>
        <w:ind w:firstLine="720"/>
        <w:rPr>
          <w:rFonts w:cs="Times New Roman"/>
          <w:lang w:val="lt-LT"/>
        </w:rPr>
      </w:pPr>
      <w:r w:rsidRPr="007B27FB">
        <w:rPr>
          <w:rFonts w:cs="Times New Roman"/>
          <w:lang w:val="lt-LT"/>
        </w:rPr>
        <w:t xml:space="preserve">5.13. </w:t>
      </w:r>
      <w:r w:rsidR="00205AB1" w:rsidRPr="007B27FB">
        <w:rPr>
          <w:rFonts w:cs="Times New Roman"/>
          <w:lang w:val="lt-LT"/>
        </w:rPr>
        <w:t>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p>
    <w:p w14:paraId="45CC1E91" w14:textId="7C6032A6" w:rsidR="00B97479" w:rsidRPr="007B27FB" w:rsidRDefault="00B97479" w:rsidP="00B7606C">
      <w:pPr>
        <w:pStyle w:val="Body2"/>
        <w:ind w:firstLine="709"/>
        <w:rPr>
          <w:rFonts w:cs="Times New Roman"/>
          <w:lang w:val="lt-LT"/>
        </w:rPr>
      </w:pPr>
      <w:r w:rsidRPr="007B27FB">
        <w:rPr>
          <w:rFonts w:cs="Times New Roman"/>
          <w:lang w:val="lt-LT"/>
        </w:rPr>
        <w:tab/>
        <w:t>5.1</w:t>
      </w:r>
      <w:r w:rsidR="002F22B5" w:rsidRPr="007B27FB">
        <w:rPr>
          <w:rFonts w:cs="Times New Roman"/>
          <w:lang w:val="lt-LT"/>
        </w:rPr>
        <w:t>4</w:t>
      </w:r>
      <w:r w:rsidR="00205AB1" w:rsidRPr="007B27FB">
        <w:rPr>
          <w:rFonts w:cs="Times New Roman"/>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5.1</w:t>
      </w:r>
      <w:r w:rsidR="002F22B5" w:rsidRPr="007B27FB">
        <w:rPr>
          <w:rFonts w:cs="Times New Roman"/>
          <w:lang w:val="lt-LT"/>
        </w:rPr>
        <w:t>5</w:t>
      </w:r>
      <w:r w:rsidR="00205AB1" w:rsidRPr="007B27FB">
        <w:rPr>
          <w:rFonts w:cs="Times New Roman"/>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lastRenderedPageBreak/>
        <w:br/>
      </w:r>
      <w:r w:rsidR="00205AB1" w:rsidRPr="007B27FB">
        <w:rPr>
          <w:rFonts w:cs="Times New Roman"/>
          <w:lang w:val="lt-LT"/>
        </w:rPr>
        <w:tab/>
        <w:t>6. PASIŪLYMŲ ŠIFRAVIMAS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6.1. Tiekėjo teikiamas pasiūlymas gali būti užšifruojamas. Tiekėjas, nusprendęs pateikti užšifruotą pasiūlymą, turi:</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7. PASIŪLYMŲ GALIOJIMO UŽTIKRINIMAS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7.1. </w:t>
      </w:r>
      <w:r w:rsidR="002B013D" w:rsidRPr="007B27FB">
        <w:rPr>
          <w:rFonts w:cs="Times New Roman"/>
          <w:lang w:val="lt-LT"/>
        </w:rPr>
        <w:t>Pasiūlymo galiojimas užtikrinamas 2 proc. nuo pasiūlymo kainos Eur be PVM netesybomis (bauda).</w:t>
      </w:r>
      <w:r w:rsidR="002B013D" w:rsidRPr="007B27FB">
        <w:rPr>
          <w:rFonts w:cs="Times New Roman"/>
          <w:lang w:val="lt-LT"/>
        </w:rPr>
        <w:tab/>
      </w:r>
      <w:r w:rsidR="002B013D" w:rsidRPr="007B27FB">
        <w:rPr>
          <w:rFonts w:cs="Times New Roman"/>
          <w:lang w:val="lt-LT"/>
        </w:rPr>
        <w:br/>
      </w:r>
      <w:r w:rsidR="002B013D" w:rsidRPr="007B27FB">
        <w:rPr>
          <w:rFonts w:cs="Times New Roman"/>
          <w:lang w:val="lt-LT"/>
        </w:rPr>
        <w:tab/>
        <w:t>7.2</w:t>
      </w:r>
      <w:r w:rsidR="00205AB1" w:rsidRPr="007B27FB">
        <w:rPr>
          <w:rFonts w:cs="Times New Roman"/>
          <w:lang w:val="lt-LT"/>
        </w:rPr>
        <w:t xml:space="preserve">. </w:t>
      </w:r>
      <w:r w:rsidR="002B013D" w:rsidRPr="007B27FB">
        <w:rPr>
          <w:rFonts w:cs="Times New Roman"/>
          <w:lang w:val="lt-LT"/>
        </w:rPr>
        <w:t>Pateikdamas pasiūlymą tiekėjas įsipareigoja perkančiajai organizacijai sumokėti nurodyto dydžio netesybas (baudą) įvykus bent vienai šių sąlygų:</w:t>
      </w:r>
      <w:r w:rsidR="002B013D" w:rsidRPr="007B27FB">
        <w:rPr>
          <w:rFonts w:cs="Times New Roman"/>
          <w:lang w:val="lt-LT"/>
        </w:rPr>
        <w:tab/>
      </w:r>
      <w:r w:rsidR="002B013D" w:rsidRPr="007B27FB">
        <w:rPr>
          <w:rFonts w:cs="Times New Roman"/>
          <w:lang w:val="lt-LT"/>
        </w:rPr>
        <w:br/>
      </w:r>
      <w:r w:rsidR="002B013D" w:rsidRPr="007B27FB">
        <w:rPr>
          <w:rFonts w:cs="Times New Roman"/>
          <w:lang w:val="lt-LT"/>
        </w:rPr>
        <w:tab/>
        <w:t>7.2.1</w:t>
      </w:r>
      <w:r w:rsidR="00205AB1" w:rsidRPr="007B27FB">
        <w:rPr>
          <w:rFonts w:cs="Times New Roman"/>
          <w:lang w:val="lt-LT"/>
        </w:rPr>
        <w:t xml:space="preserve">. </w:t>
      </w:r>
      <w:r w:rsidR="002B013D" w:rsidRPr="007B27FB">
        <w:rPr>
          <w:rFonts w:cs="Times New Roman"/>
          <w:lang w:val="lt-LT"/>
        </w:rPr>
        <w:t>dalyvis atsisako savo pasiūlymo arba jo dalies (pasiūlyme nurodyto pirkimo objekto, jo kiekio (apimties), siūlomų kainų, tiekimo ar mokėjimo terminų, kitų pasiūlyme nurodytų sąlygų), nors pasiūlymo galiojimo terminas dar nebus pasibaigęs;</w:t>
      </w:r>
      <w:r w:rsidR="002B013D" w:rsidRPr="007B27FB">
        <w:rPr>
          <w:rFonts w:cs="Times New Roman"/>
          <w:lang w:val="lt-LT"/>
        </w:rPr>
        <w:tab/>
      </w:r>
      <w:r w:rsidR="002B013D" w:rsidRPr="007B27FB">
        <w:rPr>
          <w:rFonts w:cs="Times New Roman"/>
          <w:lang w:val="lt-LT"/>
        </w:rPr>
        <w:br/>
      </w:r>
      <w:r w:rsidR="002B013D" w:rsidRPr="007B27FB">
        <w:rPr>
          <w:rFonts w:cs="Times New Roman"/>
          <w:lang w:val="lt-LT"/>
        </w:rPr>
        <w:tab/>
        <w:t>7.2.2</w:t>
      </w:r>
      <w:r w:rsidR="00205AB1" w:rsidRPr="007B27FB">
        <w:rPr>
          <w:rFonts w:cs="Times New Roman"/>
          <w:lang w:val="lt-LT"/>
        </w:rPr>
        <w:t xml:space="preserve">. </w:t>
      </w:r>
      <w:r w:rsidR="002B013D" w:rsidRPr="007B27FB">
        <w:rPr>
          <w:rFonts w:cs="Times New Roman"/>
          <w:lang w:val="lt-LT"/>
        </w:rPr>
        <w:t>laimėjęs viešąjį pirkimą dalyvis atsisako pasirašyti pirkimo sutartį pagal pirkimo sąlygų 3  priedą. Jei iki perkančiosios organizacijos nurodyto laiko jis nepasirašo pirkimo sutarties, laikoma, kad dalyvis atsisakė pasirašyti pirkimo sutartį</w:t>
      </w:r>
      <w:r w:rsidRPr="007B27FB">
        <w:rPr>
          <w:rFonts w:cs="Times New Roman"/>
          <w:lang w:val="lt-LT"/>
        </w:rPr>
        <w:t>;</w:t>
      </w:r>
    </w:p>
    <w:p w14:paraId="7C777B58" w14:textId="77777777" w:rsidR="00B97479" w:rsidRPr="007B27FB" w:rsidRDefault="00205AB1" w:rsidP="00B7606C">
      <w:pPr>
        <w:pStyle w:val="Body2"/>
        <w:ind w:firstLine="709"/>
        <w:rPr>
          <w:rFonts w:cs="Times New Roman"/>
          <w:lang w:val="lt-LT"/>
        </w:rPr>
      </w:pPr>
      <w:r w:rsidRPr="007B27FB">
        <w:rPr>
          <w:rFonts w:cs="Times New Roman"/>
          <w:lang w:val="lt-LT"/>
        </w:rPr>
        <w:tab/>
      </w:r>
      <w:r w:rsidRPr="007B27FB">
        <w:rPr>
          <w:rFonts w:cs="Times New Roman"/>
          <w:lang w:val="lt-LT"/>
        </w:rPr>
        <w:br/>
      </w:r>
      <w:r w:rsidRPr="007B27FB">
        <w:rPr>
          <w:rFonts w:cs="Times New Roman"/>
          <w:lang w:val="lt-LT"/>
        </w:rPr>
        <w:tab/>
        <w:t>8. PAVYZDŽIŲ PATEIKIMAS</w:t>
      </w:r>
      <w:r w:rsidRPr="007B27FB">
        <w:rPr>
          <w:rFonts w:cs="Times New Roman"/>
          <w:lang w:val="lt-LT"/>
        </w:rPr>
        <w:tab/>
      </w:r>
      <w:r w:rsidRPr="007B27FB">
        <w:rPr>
          <w:rFonts w:cs="Times New Roman"/>
          <w:lang w:val="lt-LT"/>
        </w:rPr>
        <w:br/>
      </w:r>
      <w:r w:rsidRPr="007B27FB">
        <w:rPr>
          <w:rFonts w:cs="Times New Roman"/>
          <w:lang w:val="lt-LT"/>
        </w:rPr>
        <w:tab/>
      </w:r>
      <w:r w:rsidRPr="007B27FB">
        <w:rPr>
          <w:rFonts w:cs="Times New Roman"/>
          <w:lang w:val="lt-LT"/>
        </w:rPr>
        <w:br/>
      </w:r>
      <w:r w:rsidRPr="007B27FB">
        <w:rPr>
          <w:rFonts w:cs="Times New Roman"/>
          <w:lang w:val="lt-LT"/>
        </w:rPr>
        <w:tab/>
        <w:t>8.1. Siūlomo pirkimo objekto pavyzdžiai nereikalaujami.</w:t>
      </w:r>
      <w:r w:rsidRPr="007B27FB">
        <w:rPr>
          <w:rFonts w:cs="Times New Roman"/>
          <w:lang w:val="lt-LT"/>
        </w:rPr>
        <w:tab/>
      </w:r>
      <w:r w:rsidRPr="007B27FB">
        <w:rPr>
          <w:rFonts w:cs="Times New Roman"/>
          <w:lang w:val="lt-LT"/>
        </w:rPr>
        <w:br/>
      </w:r>
      <w:r w:rsidRPr="007B27FB">
        <w:rPr>
          <w:rFonts w:cs="Times New Roman"/>
          <w:lang w:val="lt-LT"/>
        </w:rPr>
        <w:tab/>
      </w:r>
      <w:r w:rsidRPr="007B27FB">
        <w:rPr>
          <w:rFonts w:cs="Times New Roman"/>
          <w:lang w:val="lt-LT"/>
        </w:rPr>
        <w:br/>
      </w:r>
      <w:r w:rsidRPr="007B27FB">
        <w:rPr>
          <w:rFonts w:cs="Times New Roman"/>
          <w:lang w:val="lt-LT"/>
        </w:rPr>
        <w:tab/>
        <w:t>9. PIRKIMO DOKUMENTŲ PAAIŠKINIMAS IR PATIKSLINIMAS</w:t>
      </w:r>
      <w:r w:rsidRPr="007B27FB">
        <w:rPr>
          <w:rFonts w:cs="Times New Roman"/>
          <w:lang w:val="lt-LT"/>
        </w:rPr>
        <w:tab/>
      </w:r>
      <w:r w:rsidRPr="007B27FB">
        <w:rPr>
          <w:rFonts w:cs="Times New Roman"/>
          <w:lang w:val="lt-LT"/>
        </w:rPr>
        <w:br/>
      </w:r>
      <w:r w:rsidRPr="007B27FB">
        <w:rPr>
          <w:rFonts w:cs="Times New Roman"/>
          <w:lang w:val="lt-LT"/>
        </w:rPr>
        <w:tab/>
      </w:r>
      <w:r w:rsidRPr="007B27FB">
        <w:rPr>
          <w:rFonts w:cs="Times New Roman"/>
          <w:lang w:val="lt-LT"/>
        </w:rPr>
        <w:br/>
      </w:r>
      <w:r w:rsidRPr="007B27FB">
        <w:rPr>
          <w:rFonts w:cs="Times New Roman"/>
          <w:lang w:val="lt-LT"/>
        </w:rPr>
        <w:tab/>
        <w:t>9.1. Tiekėjas tik CVP IS susirašinėjimo priemonėmis gali prašyti, kad perkančioji organizacija paaiškintų ar pataisytų pirkimo dokumentus.</w:t>
      </w:r>
      <w:r w:rsidRPr="007B27FB">
        <w:rPr>
          <w:rFonts w:cs="Times New Roman"/>
          <w:lang w:val="lt-LT"/>
        </w:rPr>
        <w:tab/>
      </w:r>
    </w:p>
    <w:p w14:paraId="7A68EA95" w14:textId="77777777" w:rsidR="00B97479" w:rsidRPr="007B27FB" w:rsidRDefault="00B97479" w:rsidP="00B97479">
      <w:pPr>
        <w:pStyle w:val="Body2"/>
        <w:ind w:firstLine="709"/>
        <w:rPr>
          <w:rFonts w:cs="Times New Roman"/>
          <w:lang w:val="lt-LT"/>
        </w:rPr>
      </w:pPr>
      <w:r w:rsidRPr="007B27FB">
        <w:rPr>
          <w:rFonts w:cs="Times New Roman"/>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p>
    <w:p w14:paraId="2EEC2A85" w14:textId="7EDD002E" w:rsidR="00493931" w:rsidRPr="007B27FB" w:rsidRDefault="00B97479" w:rsidP="00B97479">
      <w:pPr>
        <w:pStyle w:val="Body2"/>
        <w:ind w:firstLine="709"/>
        <w:rPr>
          <w:rFonts w:cs="Times New Roman"/>
          <w:lang w:val="lt-LT"/>
        </w:rPr>
      </w:pPr>
      <w:r w:rsidRPr="007B27FB">
        <w:rPr>
          <w:rFonts w:cs="Times New Roman"/>
          <w:lang w:val="lt-LT"/>
        </w:rPr>
        <w:tab/>
        <w:t>9.3</w:t>
      </w:r>
      <w:r w:rsidR="00205AB1" w:rsidRPr="007B27FB">
        <w:rPr>
          <w:rFonts w:cs="Times New Roman"/>
          <w:lang w:val="lt-LT"/>
        </w:rPr>
        <w:t xml:space="preserve">. Perkančioji organizacija atsako tik CVP IS susirašinėjimo priemonėmis į kiekvieną tiekėjo rašytinį prašymą dėl pirkimo dokumentų, jei prašymas yra pateiktas likus ne mažiau kaip </w:t>
      </w:r>
      <w:r w:rsidRPr="007B27FB">
        <w:rPr>
          <w:rFonts w:cs="Times New Roman"/>
          <w:lang w:val="lt-LT"/>
        </w:rPr>
        <w:t>10 (dešimt)</w:t>
      </w:r>
      <w:r w:rsidR="00205AB1" w:rsidRPr="007B27FB">
        <w:rPr>
          <w:rFonts w:cs="Times New Roman"/>
          <w:lang w:val="lt-LT"/>
        </w:rPr>
        <w:t xml:space="preserve"> dien</w:t>
      </w:r>
      <w:r w:rsidRPr="007B27FB">
        <w:rPr>
          <w:rFonts w:cs="Times New Roman"/>
          <w:lang w:val="lt-LT"/>
        </w:rPr>
        <w:t>ų</w:t>
      </w:r>
      <w:r w:rsidR="00205AB1" w:rsidRPr="007B27FB">
        <w:rPr>
          <w:rFonts w:cs="Times New Roman"/>
          <w:lang w:val="lt-LT"/>
        </w:rPr>
        <w:t xml:space="preserve"> iki pasiūlymų p</w:t>
      </w:r>
      <w:r w:rsidRPr="007B27FB">
        <w:rPr>
          <w:rFonts w:cs="Times New Roman"/>
          <w:lang w:val="lt-LT"/>
        </w:rPr>
        <w:t>ateikimo termino pabaigos.</w:t>
      </w:r>
      <w:r w:rsidRPr="007B27FB">
        <w:rPr>
          <w:rFonts w:cs="Times New Roman"/>
          <w:lang w:val="lt-LT"/>
        </w:rPr>
        <w:tab/>
      </w:r>
      <w:r w:rsidRPr="007B27FB">
        <w:rPr>
          <w:rFonts w:cs="Times New Roman"/>
          <w:lang w:val="lt-LT"/>
        </w:rPr>
        <w:br/>
      </w:r>
      <w:r w:rsidRPr="007B27FB">
        <w:rPr>
          <w:rFonts w:cs="Times New Roman"/>
          <w:lang w:val="lt-LT"/>
        </w:rPr>
        <w:tab/>
        <w:t>9.4</w:t>
      </w:r>
      <w:r w:rsidR="00205AB1" w:rsidRPr="007B27FB">
        <w:rPr>
          <w:rFonts w:cs="Times New Roman"/>
          <w:lang w:val="lt-LT"/>
        </w:rPr>
        <w:t>. Tiekėjo prašymu, (pateiktu tik CVP IS susirašinėjimo priemonėmis) papildomi pirkimo dokumentai (paaiškinimai ar pataisymai) pateikiami CVP IS priemonėmis ne vėliau kaip likus 6</w:t>
      </w:r>
      <w:r w:rsidRPr="007B27FB">
        <w:rPr>
          <w:rFonts w:cs="Times New Roman"/>
          <w:lang w:val="lt-LT"/>
        </w:rPr>
        <w:t xml:space="preserve"> (šešioms)</w:t>
      </w:r>
      <w:r w:rsidR="00205AB1" w:rsidRPr="007B27FB">
        <w:rPr>
          <w:rFonts w:cs="Times New Roman"/>
          <w:lang w:val="lt-LT"/>
        </w:rPr>
        <w:t xml:space="preserve"> dienoms iki pasiūlymų pateikimo termino pabaigos, jei jų paprašyta laiku. Paaiškinimai ar pataisymai yra </w:t>
      </w:r>
      <w:r w:rsidR="00205AB1" w:rsidRPr="007B27FB">
        <w:rPr>
          <w:rFonts w:cs="Times New Roman"/>
          <w:lang w:val="lt-LT"/>
        </w:rPr>
        <w:lastRenderedPageBreak/>
        <w:t>neatsiejam</w:t>
      </w:r>
      <w:r w:rsidRPr="007B27FB">
        <w:rPr>
          <w:rFonts w:cs="Times New Roman"/>
          <w:lang w:val="lt-LT"/>
        </w:rPr>
        <w:t>a pirkimo dokumentų dalis.</w:t>
      </w:r>
      <w:r w:rsidRPr="007B27FB">
        <w:rPr>
          <w:rFonts w:cs="Times New Roman"/>
          <w:lang w:val="lt-LT"/>
        </w:rPr>
        <w:tab/>
      </w:r>
      <w:r w:rsidRPr="007B27FB">
        <w:rPr>
          <w:rFonts w:cs="Times New Roman"/>
          <w:lang w:val="lt-LT"/>
        </w:rPr>
        <w:br/>
      </w:r>
      <w:r w:rsidRPr="007B27FB">
        <w:rPr>
          <w:rFonts w:cs="Times New Roman"/>
          <w:lang w:val="lt-LT"/>
        </w:rPr>
        <w:tab/>
        <w:t>9.5</w:t>
      </w:r>
      <w:r w:rsidR="00205AB1" w:rsidRPr="007B27FB">
        <w:rPr>
          <w:rFonts w:cs="Times New Roman"/>
          <w:lang w:val="lt-LT"/>
        </w:rPr>
        <w:t>. Pirkimo dokumentų paaiškinimai ir patikslinimai skelbiami CVP IS priemonėmis kartu su kitais pirkimo dokumentais ir siunčiami prašymą pateikusiam bei visiems prie pirkimo prisijungusiems tiekėjams, neatskleidžiant prašymą pat</w:t>
      </w:r>
      <w:r w:rsidRPr="007B27FB">
        <w:rPr>
          <w:rFonts w:cs="Times New Roman"/>
          <w:lang w:val="lt-LT"/>
        </w:rPr>
        <w:t>eikusio tiekėjo tapatybės.</w:t>
      </w:r>
      <w:r w:rsidRPr="007B27FB">
        <w:rPr>
          <w:rFonts w:cs="Times New Roman"/>
          <w:lang w:val="lt-LT"/>
        </w:rPr>
        <w:tab/>
      </w:r>
      <w:r w:rsidRPr="007B27FB">
        <w:rPr>
          <w:rFonts w:cs="Times New Roman"/>
          <w:lang w:val="lt-LT"/>
        </w:rPr>
        <w:br/>
      </w:r>
      <w:r w:rsidRPr="007B27FB">
        <w:rPr>
          <w:rFonts w:cs="Times New Roman"/>
          <w:lang w:val="lt-LT"/>
        </w:rPr>
        <w:tab/>
        <w:t>9.6</w:t>
      </w:r>
      <w:r w:rsidR="00205AB1" w:rsidRPr="007B27FB">
        <w:rPr>
          <w:rFonts w:cs="Times New Roman"/>
          <w:lang w:val="lt-LT"/>
        </w:rPr>
        <w:t>.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w:t>
      </w:r>
      <w:r w:rsidRPr="007B27FB">
        <w:rPr>
          <w:rFonts w:cs="Times New Roman"/>
          <w:lang w:val="lt-LT"/>
        </w:rPr>
        <w:t>i daugiau dalyvių.</w:t>
      </w:r>
      <w:r w:rsidRPr="007B27FB">
        <w:rPr>
          <w:rFonts w:cs="Times New Roman"/>
          <w:lang w:val="lt-LT"/>
        </w:rPr>
        <w:tab/>
      </w:r>
      <w:r w:rsidRPr="007B27FB">
        <w:rPr>
          <w:rFonts w:cs="Times New Roman"/>
          <w:lang w:val="lt-LT"/>
        </w:rPr>
        <w:br/>
      </w:r>
      <w:r w:rsidRPr="007B27FB">
        <w:rPr>
          <w:rFonts w:cs="Times New Roman"/>
          <w:lang w:val="lt-LT"/>
        </w:rPr>
        <w:tab/>
        <w:t>9.7</w:t>
      </w:r>
      <w:r w:rsidR="00205AB1" w:rsidRPr="007B27FB">
        <w:rPr>
          <w:rFonts w:cs="Times New Roman"/>
          <w:lang w:val="lt-LT"/>
        </w:rPr>
        <w:t>.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w:t>
      </w:r>
      <w:r w:rsidRPr="007B27FB">
        <w:rPr>
          <w:rFonts w:cs="Times New Roman"/>
          <w:lang w:val="lt-LT"/>
        </w:rPr>
        <w:t>sižvelgti į patikslinimus.</w:t>
      </w:r>
      <w:r w:rsidRPr="007B27FB">
        <w:rPr>
          <w:rFonts w:cs="Times New Roman"/>
          <w:lang w:val="lt-LT"/>
        </w:rPr>
        <w:tab/>
      </w:r>
      <w:r w:rsidRPr="007B27FB">
        <w:rPr>
          <w:rFonts w:cs="Times New Roman"/>
          <w:lang w:val="lt-LT"/>
        </w:rPr>
        <w:br/>
      </w:r>
      <w:r w:rsidRPr="007B27FB">
        <w:rPr>
          <w:rFonts w:cs="Times New Roman"/>
          <w:lang w:val="lt-LT"/>
        </w:rPr>
        <w:tab/>
        <w:t>9.8</w:t>
      </w:r>
      <w:r w:rsidR="00205AB1" w:rsidRPr="007B27FB">
        <w:rPr>
          <w:rFonts w:cs="Times New Roman"/>
          <w:lang w:val="lt-LT"/>
        </w:rPr>
        <w:t>. Bet kokia informacija, konkurso sąlygų paaiškinimai, pranešimai ar kitas perkančiosios organizacijos ir tiekėjo susirašinėjimas yra vykdomas tik CVP IS s</w:t>
      </w:r>
      <w:r w:rsidRPr="007B27FB">
        <w:rPr>
          <w:rFonts w:cs="Times New Roman"/>
          <w:lang w:val="lt-LT"/>
        </w:rPr>
        <w:t>usirašinėjimo priemonėmis.</w:t>
      </w:r>
      <w:r w:rsidRPr="007B27FB">
        <w:rPr>
          <w:rFonts w:cs="Times New Roman"/>
          <w:lang w:val="lt-LT"/>
        </w:rPr>
        <w:tab/>
      </w:r>
      <w:r w:rsidRPr="007B27FB">
        <w:rPr>
          <w:rFonts w:cs="Times New Roman"/>
          <w:lang w:val="lt-LT"/>
        </w:rPr>
        <w:br/>
      </w:r>
      <w:r w:rsidRPr="007B27FB">
        <w:rPr>
          <w:rFonts w:cs="Times New Roman"/>
          <w:lang w:val="lt-LT"/>
        </w:rPr>
        <w:tab/>
        <w:t>9.9</w:t>
      </w:r>
      <w:r w:rsidR="00205AB1" w:rsidRPr="007B27FB">
        <w:rPr>
          <w:rFonts w:cs="Times New Roman"/>
          <w:lang w:val="lt-LT"/>
        </w:rPr>
        <w:t>. Perkančioji organizacija nerengs susitikimų su tiekėjais dėl pirkimo dokumentų paaiškinimo.</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10. SUSIPAŽINIMAS SU GAUTAIS PASIŪLYMAIS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10.1. Pirminis susipažinimas su CVP IS priemonėmis pateiktais tiekėjų pasiūlymais vyks po CVP IS nurodytos pasiūlymų pateikimo termino pabaigos.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11. PASIŪLYMŲ NAGRINĖJIMAS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tab/>
      </w:r>
    </w:p>
    <w:p w14:paraId="2794D463" w14:textId="77777777" w:rsidR="00493931" w:rsidRPr="007B27FB" w:rsidRDefault="00493931" w:rsidP="00B7606C">
      <w:pPr>
        <w:pStyle w:val="Body2"/>
        <w:ind w:firstLine="709"/>
        <w:rPr>
          <w:rFonts w:cs="Times New Roman"/>
          <w:lang w:val="lt-LT"/>
        </w:rPr>
      </w:pPr>
      <w:r w:rsidRPr="007B27FB">
        <w:rPr>
          <w:rFonts w:cs="Times New Roman"/>
          <w:lang w:val="lt-LT"/>
        </w:rPr>
        <w:t>11.1. Pateiktus pasiūlymus nagrinėja, vertina ir palygina Komisija šia tvarka:</w:t>
      </w:r>
      <w:r w:rsidRPr="007B27FB">
        <w:rPr>
          <w:rFonts w:cs="Times New Roman"/>
          <w:lang w:val="lt-LT"/>
        </w:rPr>
        <w:tab/>
      </w:r>
      <w:r w:rsidRPr="007B27FB">
        <w:rPr>
          <w:rFonts w:cs="Times New Roman"/>
          <w:lang w:val="lt-LT"/>
        </w:rPr>
        <w:br/>
      </w:r>
      <w:r w:rsidRPr="007B27FB">
        <w:rPr>
          <w:rFonts w:cs="Times New Roman"/>
          <w:lang w:val="lt-LT"/>
        </w:rPr>
        <w:tab/>
        <w:t>11.1.1 įvertina EBVPD pateiktą informaciją ir ne vėliau kaip per 3 darbo dienas raštu praneša apie šio patikrinimo rezultatus;</w:t>
      </w:r>
      <w:r w:rsidRPr="007B27FB">
        <w:rPr>
          <w:rFonts w:cs="Times New Roman"/>
          <w:lang w:val="lt-LT"/>
        </w:rPr>
        <w:tab/>
      </w:r>
      <w:r w:rsidRPr="007B27FB">
        <w:rPr>
          <w:rFonts w:cs="Times New Roman"/>
          <w:lang w:val="lt-LT"/>
        </w:rPr>
        <w:br/>
      </w:r>
      <w:r w:rsidRPr="007B27FB">
        <w:rPr>
          <w:rFonts w:cs="Times New Roman"/>
          <w:lang w:val="lt-LT"/>
        </w:rPr>
        <w:tab/>
        <w:t xml:space="preserve">11.1.2. nagrinėja, vertina ir palygina dalyvių pateiktus pasiūlymus, vadovaudamasi pirkimo dokumentuose nustatytomis sąlygomis. </w:t>
      </w:r>
      <w:r w:rsidRPr="007B27FB">
        <w:rPr>
          <w:rFonts w:cs="Times New Roman"/>
          <w:lang w:val="lt-LT"/>
        </w:rPr>
        <w:tab/>
      </w:r>
      <w:r w:rsidRPr="007B27FB">
        <w:rPr>
          <w:rFonts w:cs="Times New Roman"/>
          <w:lang w:val="lt-LT"/>
        </w:rPr>
        <w:br/>
      </w:r>
      <w:r w:rsidRPr="007B27FB">
        <w:rPr>
          <w:rFonts w:cs="Times New Roman"/>
          <w:lang w:val="lt-LT"/>
        </w:rPr>
        <w:tab/>
        <w:t xml:space="preserve">11.1.3. </w:t>
      </w:r>
      <w:r w:rsidRPr="007B27FB">
        <w:rPr>
          <w:rFonts w:cs="Times New Roman"/>
          <w:lang w:val="lt-LT"/>
        </w:rPr>
        <w:tab/>
        <w:t>galimo laimėtojo prašo pateikti pirkimo sąlygų 4 priede nurodytus dokumentus patvirtinančius tiekėjo pašalinimo pagrindų nebuvimą ir dokumentus patvirtinančius tiekėjo kvalifikaciją. Gavusi dokumentus, Komisija patikrina, ar nėra tiekėjo pašalinimo pagrindų, ar galimas laimėtojas atitinka pirkimo sąlygų 4 priede nurodytus kvalifikacijos reikalavimus;</w:t>
      </w:r>
      <w:r w:rsidRPr="007B27FB">
        <w:rPr>
          <w:rFonts w:cs="Times New Roman"/>
          <w:lang w:val="lt-LT"/>
        </w:rPr>
        <w:tab/>
      </w:r>
    </w:p>
    <w:p w14:paraId="030A551F" w14:textId="77777777" w:rsidR="00E52229" w:rsidRPr="007B27FB" w:rsidRDefault="00493931" w:rsidP="007A3041">
      <w:pPr>
        <w:pStyle w:val="Body2"/>
        <w:ind w:firstLine="709"/>
        <w:rPr>
          <w:rFonts w:cs="Times New Roman"/>
          <w:lang w:val="lt-LT"/>
        </w:rPr>
      </w:pPr>
      <w:r w:rsidRPr="007B27FB">
        <w:rPr>
          <w:rFonts w:cs="Times New Roman"/>
          <w:lang w:val="lt-LT"/>
        </w:rPr>
        <w:t>11.1.4. sudaro pasiūlymų eilę ir nustato pirkimo laimėtoją;</w:t>
      </w:r>
      <w:r w:rsidRPr="007B27FB">
        <w:rPr>
          <w:rFonts w:cs="Times New Roman"/>
          <w:lang w:val="lt-LT"/>
        </w:rPr>
        <w:tab/>
      </w:r>
      <w:r w:rsidRPr="007B27FB">
        <w:rPr>
          <w:rFonts w:cs="Times New Roman"/>
          <w:lang w:val="lt-LT"/>
        </w:rPr>
        <w:br/>
      </w:r>
      <w:r w:rsidRPr="007B27FB">
        <w:rPr>
          <w:rFonts w:cs="Times New Roman"/>
          <w:lang w:val="lt-LT"/>
        </w:rPr>
        <w:tab/>
        <w:t>11.1.5. tiekėją, kurio pasiūlymas pripažintas laimėjusiu, kviečia sudaryti pirkimo sutartį</w:t>
      </w:r>
      <w:r w:rsidRPr="007B27FB">
        <w:rPr>
          <w:rFonts w:cs="Times New Roman"/>
          <w:lang w:val="lt-LT"/>
        </w:rPr>
        <w:br/>
      </w:r>
      <w:r w:rsidRPr="007B27FB">
        <w:rPr>
          <w:rFonts w:cs="Times New Roman"/>
          <w:lang w:val="lt-LT"/>
        </w:rPr>
        <w:tab/>
        <w:t>11.2. Perkančioji organizacija gali raštu CVP IS priemonėmis prašyti, kad dalyviai paaiškintų savo pasiūlymus, tačiau ji negali prašyti, siūlyti arba leisti pakeisti pateikto pasiūlymo esmės – pakeisti įkainį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7B27FB">
        <w:rPr>
          <w:rFonts w:cs="Times New Roman"/>
          <w:lang w:val="lt-LT"/>
        </w:rPr>
        <w:tab/>
      </w:r>
      <w:r w:rsidRPr="007B27FB">
        <w:rPr>
          <w:rFonts w:cs="Times New Roman"/>
          <w:lang w:val="lt-LT"/>
        </w:rPr>
        <w:br/>
      </w:r>
      <w:r w:rsidRPr="007B27FB">
        <w:rPr>
          <w:rFonts w:cs="Times New Roman"/>
          <w:lang w:val="lt-LT"/>
        </w:rPr>
        <w:tab/>
        <w:t>11.3.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7B27FB">
        <w:rPr>
          <w:rFonts w:cs="Times New Roman"/>
          <w:lang w:val="lt-LT"/>
        </w:rPr>
        <w:tab/>
      </w:r>
      <w:r w:rsidRPr="007B27FB">
        <w:rPr>
          <w:rFonts w:cs="Times New Roman"/>
          <w:lang w:val="lt-LT"/>
        </w:rPr>
        <w:br/>
      </w:r>
      <w:r w:rsidRPr="007B27FB">
        <w:rPr>
          <w:rFonts w:cs="Times New Roman"/>
          <w:lang w:val="lt-LT"/>
        </w:rPr>
        <w:tab/>
        <w:t>11.4. Iškilus klausimams dėl pasiūlymų turinio ir pirkimo komisijai paprašius raštu CVP IS priemonėmis, tiekėjai privalo pateikti raštu CVP IS priemonėmis papildomus paaiškinimus nekeisdami pasiūlymo esmės. Jeigu tiekėjas savo pasiūlyme pateikia reikalaujamų dokumentų tinkamai patvirtintas kopijas, perkančioji organizacija turi teisę prašyti tiekėjo, kad jis pirkimo komisijai parodytų atitinkamų dokumentų originalus.</w:t>
      </w:r>
      <w:r w:rsidRPr="007B27FB">
        <w:rPr>
          <w:rFonts w:cs="Times New Roman"/>
          <w:lang w:val="lt-LT"/>
        </w:rPr>
        <w:tab/>
      </w:r>
      <w:r w:rsidRPr="007B27FB">
        <w:rPr>
          <w:rFonts w:cs="Times New Roman"/>
          <w:lang w:val="lt-LT"/>
        </w:rPr>
        <w:br/>
      </w:r>
      <w:r w:rsidRPr="007B27FB">
        <w:rPr>
          <w:rFonts w:cs="Times New Roman"/>
          <w:lang w:val="lt-LT"/>
        </w:rPr>
        <w:tab/>
        <w:t xml:space="preserve">11.5. Perkančioji organizacija reikalauja, kad dalyvis pagrįstų pasiūlyme nurodytą prekių, ar jų sudedamųjų dalių kainą, jeigu jos atrodo neįprastai mažos. Pasiūlyme nurodyta prekių, kaina arba sąnaudos </w:t>
      </w:r>
      <w:r w:rsidRPr="007B27FB">
        <w:rPr>
          <w:rFonts w:cs="Times New Roman"/>
          <w:lang w:val="lt-LT"/>
        </w:rPr>
        <w:lastRenderedPageBreak/>
        <w:t>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vidurkį.</w:t>
      </w:r>
    </w:p>
    <w:p w14:paraId="29E0067D" w14:textId="77777777" w:rsidR="00E52229" w:rsidRPr="007B27FB" w:rsidRDefault="00E52229" w:rsidP="00B7606C">
      <w:pPr>
        <w:pStyle w:val="Body2"/>
        <w:rPr>
          <w:rFonts w:cs="Times New Roman"/>
          <w:color w:val="auto"/>
          <w:lang w:val="lt-LT"/>
        </w:rPr>
      </w:pPr>
      <w:r w:rsidRPr="007B27FB">
        <w:rPr>
          <w:rFonts w:cs="Times New Roman"/>
          <w:lang w:val="lt-LT"/>
        </w:rPr>
        <w:tab/>
        <w:t>11.6.</w:t>
      </w:r>
      <w:r w:rsidR="00493931" w:rsidRPr="007B27FB">
        <w:rPr>
          <w:rFonts w:cs="Times New Roman"/>
          <w:lang w:val="lt-LT"/>
        </w:rPr>
        <w:tab/>
      </w:r>
      <w:r w:rsidRPr="007B27FB">
        <w:rPr>
          <w:rFonts w:cs="Times New Roman"/>
          <w:color w:val="auto"/>
          <w:lang w:val="lt-LT"/>
        </w:rPr>
        <w:t>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C9A1ED6" w14:textId="77777777" w:rsidR="00E52229" w:rsidRPr="007B27FB" w:rsidRDefault="00E52229" w:rsidP="00B7606C">
      <w:pPr>
        <w:pStyle w:val="Body2"/>
        <w:rPr>
          <w:rFonts w:cs="Times New Roman"/>
          <w:lang w:val="lt-LT"/>
        </w:rPr>
      </w:pPr>
      <w:r w:rsidRPr="007B27FB">
        <w:rPr>
          <w:rFonts w:cs="Times New Roman"/>
          <w:lang w:val="lt-LT"/>
        </w:rPr>
        <w:tab/>
        <w:t>11.7</w:t>
      </w:r>
      <w:r w:rsidR="00493931" w:rsidRPr="007B27FB">
        <w:rPr>
          <w:rFonts w:cs="Times New Roman"/>
          <w:lang w:val="lt-LT"/>
        </w:rPr>
        <w:t>. Perkančioji organizacija gali nevertinti viso tiekėjo pasiūlymo, jeigu patikrinusi jo dalį nustato, kad, vadovaujantis VPĮ reikalavimais, pasiūlymas turi būti atmestas.</w:t>
      </w:r>
    </w:p>
    <w:p w14:paraId="32435FD1" w14:textId="60F9A63A" w:rsidR="00274B6A" w:rsidRPr="007B27FB" w:rsidRDefault="00E52229" w:rsidP="009B5D75">
      <w:pPr>
        <w:pStyle w:val="Body2"/>
        <w:tabs>
          <w:tab w:val="left" w:pos="709"/>
        </w:tabs>
        <w:rPr>
          <w:rFonts w:cs="Times New Roman"/>
          <w:lang w:val="lt-LT"/>
        </w:rPr>
      </w:pPr>
      <w:r w:rsidRPr="007B27FB">
        <w:rPr>
          <w:rFonts w:cs="Times New Roman"/>
          <w:lang w:val="lt-LT"/>
        </w:rPr>
        <w:tab/>
        <w:t>11.8.</w:t>
      </w:r>
      <w:r w:rsidR="009B5D75" w:rsidRPr="007B27FB">
        <w:rPr>
          <w:rFonts w:cs="Times New Roman"/>
          <w:lang w:val="lt-LT"/>
        </w:rPr>
        <w:t xml:space="preserve"> </w:t>
      </w:r>
      <w:r w:rsidRPr="007B27FB">
        <w:rPr>
          <w:rFonts w:cs="Times New Roman"/>
          <w:lang w:val="lt-LT"/>
        </w:rPr>
        <w:t>Prieš nustatydama laimėjusį pasiūlymą, perkančioji organizacija reikalaus, kad ekonomiškai naudingiausią pasiūlymą pateikęs dalyvis pateiktų aktualius dokumentus, patvirtinančius jo pašalinimo pagrindų nebuvimą ir atitiktį kvalifikacijos reikalavimams. Ketinimų protokolus (ar kitokius susitarimus) su pasiūlyme nurodytais subtiekėjais turės pateikti taip pat tik ekonomiškai naudingiausią pasiūlymą pateikęs dalyvis</w:t>
      </w:r>
      <w:r w:rsidR="009B5D75" w:rsidRPr="007B27FB">
        <w:rPr>
          <w:rFonts w:cs="Times New Roman"/>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12. ELEKTRONINIS AUKCIONAS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12.1. Elektroninis aukcionas nerengiamas.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13. PASIŪLYMŲ ATMETIMO PRIEŽASTYS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13.1. Pirkimo komisija atmeta pasiūlymą, jeigu:</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13.1.1. </w:t>
      </w:r>
      <w:r w:rsidR="009B5D75" w:rsidRPr="007B27FB">
        <w:rPr>
          <w:rFonts w:cs="Times New Roman"/>
          <w:lang w:val="lt-LT"/>
        </w:rPr>
        <w:t xml:space="preserve">yra bent vienas </w:t>
      </w:r>
      <w:r w:rsidR="0037716D" w:rsidRPr="007B27FB">
        <w:rPr>
          <w:rFonts w:cs="Times New Roman"/>
          <w:lang w:val="lt-LT"/>
        </w:rPr>
        <w:t>VPĮ</w:t>
      </w:r>
      <w:r w:rsidR="009B5D75" w:rsidRPr="007B27FB">
        <w:rPr>
          <w:rFonts w:cs="Times New Roman"/>
          <w:lang w:val="lt-LT"/>
        </w:rPr>
        <w:t xml:space="preserve"> 46 straipsnyje (pirkimo sąlygų 4 pried</w:t>
      </w:r>
      <w:r w:rsidR="00785B2F" w:rsidRPr="007B27FB">
        <w:rPr>
          <w:rFonts w:cs="Times New Roman"/>
          <w:lang w:val="lt-LT"/>
        </w:rPr>
        <w:t>e</w:t>
      </w:r>
      <w:r w:rsidR="009B5D75" w:rsidRPr="007B27FB">
        <w:rPr>
          <w:rFonts w:cs="Times New Roman"/>
          <w:lang w:val="lt-LT"/>
        </w:rPr>
        <w:t>) nustatytas tiekėjo pašalinimo pagrindas arba perkančiosios organizacijos prašymu nepateikė ar nepatikslino pateiktų netikslių ar neišsamių duomenų apie pašalinimo pagrindų nebuvimą CVP IS priemonėmis</w:t>
      </w:r>
      <w:r w:rsidR="00205AB1" w:rsidRPr="007B27FB">
        <w:rPr>
          <w:rFonts w:cs="Times New Roman"/>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13.1.2. </w:t>
      </w:r>
      <w:r w:rsidR="009B5D75" w:rsidRPr="007B27FB">
        <w:rPr>
          <w:rFonts w:cs="Times New Roman"/>
          <w:lang w:val="lt-LT"/>
        </w:rPr>
        <w:t xml:space="preserve">pasiūlymas (siūlomos paslaugos) neatitinka pirkimo dokumentuose nustatytų reikalavimų, kaip pvz., pasiūlymas pateiktas ne perkančiosios organizacijos nurodytomis elektroninėmis priemonėmis, nepateiktas užpildytas </w:t>
      </w:r>
      <w:r w:rsidR="006F09CB" w:rsidRPr="007B27FB">
        <w:rPr>
          <w:rFonts w:cs="Times New Roman"/>
          <w:lang w:val="lt-LT"/>
        </w:rPr>
        <w:t>p</w:t>
      </w:r>
      <w:r w:rsidR="009B5D75" w:rsidRPr="007B27FB">
        <w:rPr>
          <w:rFonts w:cs="Times New Roman"/>
          <w:lang w:val="lt-LT"/>
        </w:rPr>
        <w:t xml:space="preserve">irkimo sąlygų </w:t>
      </w:r>
      <w:r w:rsidR="00785B2F" w:rsidRPr="007B27FB">
        <w:rPr>
          <w:rFonts w:cs="Times New Roman"/>
          <w:lang w:val="lt-LT"/>
        </w:rPr>
        <w:t>2 priedas</w:t>
      </w:r>
      <w:r w:rsidR="009B5D75" w:rsidRPr="007B27FB">
        <w:rPr>
          <w:rFonts w:cs="Times New Roman"/>
          <w:lang w:val="lt-LT"/>
        </w:rPr>
        <w:t xml:space="preserve">, pasiūlytas objektas neatitinka </w:t>
      </w:r>
      <w:r w:rsidR="006F09CB" w:rsidRPr="007B27FB">
        <w:rPr>
          <w:rFonts w:cs="Times New Roman"/>
          <w:lang w:val="lt-LT"/>
        </w:rPr>
        <w:t>p</w:t>
      </w:r>
      <w:r w:rsidR="009B5D75" w:rsidRPr="007B27FB">
        <w:rPr>
          <w:rFonts w:cs="Times New Roman"/>
          <w:lang w:val="lt-LT"/>
        </w:rPr>
        <w:t>irkimo sąlygų 1 priede nustatytų reikalavimų, pasiūlymas neatitinka sutarties projekte nustatytų reikalavimų ir pan.</w:t>
      </w:r>
      <w:r w:rsidR="00205AB1" w:rsidRPr="007B27FB">
        <w:rPr>
          <w:rFonts w:cs="Times New Roman"/>
          <w:lang w:val="lt-LT"/>
        </w:rPr>
        <w:t>;</w:t>
      </w:r>
      <w:r w:rsidR="00205AB1" w:rsidRPr="007B27FB">
        <w:rPr>
          <w:rFonts w:cs="Times New Roman"/>
          <w:lang w:val="lt-LT"/>
        </w:rPr>
        <w:tab/>
      </w:r>
      <w:r w:rsidR="00205AB1" w:rsidRPr="007B27FB">
        <w:rPr>
          <w:rFonts w:cs="Times New Roman"/>
          <w:lang w:val="lt-LT"/>
        </w:rPr>
        <w:tab/>
        <w:t xml:space="preserve">13.1.3. </w:t>
      </w:r>
      <w:r w:rsidR="00274B6A" w:rsidRPr="007B27FB">
        <w:rPr>
          <w:rFonts w:cs="Times New Roman"/>
          <w:lang w:val="lt-LT"/>
        </w:rPr>
        <w:t xml:space="preserve">tiekėjo siūlomos </w:t>
      </w:r>
      <w:r w:rsidR="0037716D" w:rsidRPr="007B27FB">
        <w:rPr>
          <w:rFonts w:cs="Times New Roman"/>
          <w:lang w:val="lt-LT"/>
        </w:rPr>
        <w:t>paslaugos</w:t>
      </w:r>
      <w:r w:rsidR="00274B6A" w:rsidRPr="007B27FB">
        <w:rPr>
          <w:rFonts w:cs="Times New Roman"/>
          <w:lang w:val="lt-LT"/>
        </w:rPr>
        <w:t xml:space="preserve"> (įskaitant </w:t>
      </w:r>
      <w:r w:rsidR="0037716D" w:rsidRPr="007B27FB">
        <w:rPr>
          <w:rFonts w:cs="Times New Roman"/>
          <w:lang w:val="lt-LT"/>
        </w:rPr>
        <w:t>su jomis tiekiamas prekes ir prekių</w:t>
      </w:r>
      <w:r w:rsidR="00274B6A" w:rsidRPr="007B27FB">
        <w:rPr>
          <w:rFonts w:cs="Times New Roman"/>
          <w:lang w:val="lt-LT"/>
        </w:rPr>
        <w:t xml:space="preserve"> gamintojus), kelia grėsmę nacionaliniam saugumui;</w:t>
      </w:r>
    </w:p>
    <w:p w14:paraId="7F93B823" w14:textId="0F9D1EBB" w:rsidR="00274B6A" w:rsidRPr="007B27FB" w:rsidRDefault="00274B6A" w:rsidP="009B5D75">
      <w:pPr>
        <w:pStyle w:val="Body2"/>
        <w:tabs>
          <w:tab w:val="left" w:pos="709"/>
        </w:tabs>
        <w:rPr>
          <w:rFonts w:cs="Times New Roman"/>
          <w:lang w:val="lt-LT"/>
        </w:rPr>
      </w:pPr>
      <w:r w:rsidRPr="007B27FB">
        <w:rPr>
          <w:rFonts w:cs="Times New Roman"/>
          <w:lang w:val="lt-LT"/>
        </w:rPr>
        <w:tab/>
        <w:t>13.1.4. kai pirkime dalyvauja tiekėjas ar jo subtiekėjas, dėl kurio per paskutinius 12 mėn. Perkančioji organizacija buvo gavusi iš kompetentingų institucijų informacijos ar Nacionalinio saugumo komisija yra pripažinusi, kad tiekėjas ar jo subtiekėjas gali kelti grėsmę nacionaliniam saugumui;</w:t>
      </w:r>
    </w:p>
    <w:p w14:paraId="0B5F0C41" w14:textId="77777777" w:rsidR="00274B6A" w:rsidRPr="007B27FB" w:rsidRDefault="00274B6A" w:rsidP="009B5D75">
      <w:pPr>
        <w:pStyle w:val="Body2"/>
        <w:tabs>
          <w:tab w:val="left" w:pos="709"/>
        </w:tabs>
        <w:rPr>
          <w:rFonts w:cs="Times New Roman"/>
          <w:lang w:val="lt-LT"/>
        </w:rPr>
      </w:pPr>
      <w:r w:rsidRPr="007B27FB">
        <w:rPr>
          <w:rFonts w:cs="Times New Roman"/>
          <w:lang w:val="lt-LT"/>
        </w:rPr>
        <w:tab/>
        <w:t xml:space="preserve">13.1.5. </w:t>
      </w:r>
      <w:r w:rsidR="00B52E05" w:rsidRPr="007B27FB">
        <w:rPr>
          <w:rFonts w:cs="Times New Roman"/>
          <w:lang w:val="lt-LT"/>
        </w:rPr>
        <w:t>pasiūlymą pateikęs ti</w:t>
      </w:r>
      <w:r w:rsidR="001062C3" w:rsidRPr="007B27FB">
        <w:rPr>
          <w:rFonts w:cs="Times New Roman"/>
          <w:lang w:val="lt-LT"/>
        </w:rPr>
        <w:t>e</w:t>
      </w:r>
      <w:r w:rsidR="00B52E05" w:rsidRPr="007B27FB">
        <w:rPr>
          <w:rFonts w:cs="Times New Roman"/>
          <w:lang w:val="lt-LT"/>
        </w:rPr>
        <w:t xml:space="preserve">kėjas neatitinka </w:t>
      </w:r>
      <w:r w:rsidR="00785B2F" w:rsidRPr="007B27FB">
        <w:rPr>
          <w:rFonts w:cs="Times New Roman"/>
          <w:lang w:val="lt-LT"/>
        </w:rPr>
        <w:t>pirkimo sąlygų 4 priede</w:t>
      </w:r>
      <w:r w:rsidR="00B52E05" w:rsidRPr="007B27FB">
        <w:rPr>
          <w:rFonts w:cs="Times New Roman"/>
          <w:lang w:val="lt-LT"/>
        </w:rPr>
        <w:t xml:space="preserve">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7B27FB">
        <w:rPr>
          <w:rFonts w:cs="Times New Roman"/>
          <w:lang w:val="lt-LT"/>
        </w:rPr>
        <w:t>;</w:t>
      </w:r>
    </w:p>
    <w:p w14:paraId="6A7EA643" w14:textId="1D551A32" w:rsidR="00C5732D" w:rsidRPr="007B27FB" w:rsidRDefault="00274B6A" w:rsidP="009B5D75">
      <w:pPr>
        <w:pStyle w:val="Body2"/>
        <w:tabs>
          <w:tab w:val="left" w:pos="709"/>
        </w:tabs>
        <w:rPr>
          <w:rFonts w:cs="Times New Roman"/>
          <w:color w:val="auto"/>
          <w:lang w:val="lt-LT"/>
        </w:rPr>
      </w:pPr>
      <w:r w:rsidRPr="007B27FB">
        <w:rPr>
          <w:rFonts w:cs="Times New Roman"/>
          <w:lang w:val="lt-LT"/>
        </w:rPr>
        <w:tab/>
        <w:t xml:space="preserve">13.1.6. tiekėjas, jo subtiekėjas ar </w:t>
      </w:r>
      <w:r w:rsidR="008F1AFF" w:rsidRPr="007B27FB">
        <w:rPr>
          <w:rFonts w:cs="Times New Roman"/>
          <w:lang w:val="lt-LT"/>
        </w:rPr>
        <w:t xml:space="preserve">su paslaugų teikimu susijusių </w:t>
      </w:r>
      <w:r w:rsidR="0037716D" w:rsidRPr="007B27FB">
        <w:rPr>
          <w:rFonts w:cs="Times New Roman"/>
          <w:lang w:val="lt-LT"/>
        </w:rPr>
        <w:t>p</w:t>
      </w:r>
      <w:r w:rsidRPr="007B27FB">
        <w:rPr>
          <w:rFonts w:cs="Times New Roman"/>
          <w:lang w:val="lt-LT"/>
        </w:rPr>
        <w:t>rekių gamintojas (įskaitant jo valdymo organus, akcininkus, teikiamų paslaugų, tiekiamų prekių, įrangos ypatybes) turi interesų konfliktą, galintį neigiamai paveikti pirkimo sutarties vykdymą ir taip sukelti grėsmę nacionaliniam saugumui;</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13.1.</w:t>
      </w:r>
      <w:r w:rsidRPr="007B27FB">
        <w:rPr>
          <w:rFonts w:cs="Times New Roman"/>
          <w:lang w:val="lt-LT"/>
        </w:rPr>
        <w:t>7</w:t>
      </w:r>
      <w:r w:rsidR="00205AB1" w:rsidRPr="007B27FB">
        <w:rPr>
          <w:rFonts w:cs="Times New Roman"/>
          <w:lang w:val="lt-LT"/>
        </w:rPr>
        <w:t xml:space="preserve">. </w:t>
      </w:r>
      <w:r w:rsidR="009B5D75" w:rsidRPr="007B27FB">
        <w:rPr>
          <w:rFonts w:cs="Times New Roman"/>
          <w:lang w:val="lt-LT"/>
        </w:rPr>
        <w:t>dalyvio pasiūlyta kaina yra per didelė ir perkančiajai organizacijai nepriimtina</w:t>
      </w:r>
      <w:r w:rsidR="00205AB1" w:rsidRPr="007B27FB">
        <w:rPr>
          <w:rFonts w:cs="Times New Roman"/>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13.1.</w:t>
      </w:r>
      <w:r w:rsidRPr="007B27FB">
        <w:rPr>
          <w:rFonts w:cs="Times New Roman"/>
          <w:lang w:val="lt-LT"/>
        </w:rPr>
        <w:t>8</w:t>
      </w:r>
      <w:r w:rsidR="00205AB1" w:rsidRPr="007B27FB">
        <w:rPr>
          <w:rFonts w:cs="Times New Roman"/>
          <w:lang w:val="lt-LT"/>
        </w:rPr>
        <w:t xml:space="preserve">. </w:t>
      </w:r>
      <w:r w:rsidR="009B5D75" w:rsidRPr="007B27FB">
        <w:rPr>
          <w:rFonts w:cs="Times New Roman"/>
          <w:lang w:val="lt-LT"/>
        </w:rPr>
        <w:t>dalyvis per perkančiosios organizacijos nurodytą terminą neištaiso aritmetinių klaidų ir (ar) nepaaiškina (netinkamai paaiškina) pasiūlymo</w:t>
      </w:r>
      <w:r w:rsidR="00205AB1" w:rsidRPr="007B27FB">
        <w:rPr>
          <w:rFonts w:cs="Times New Roman"/>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13.1.</w:t>
      </w:r>
      <w:r w:rsidRPr="007B27FB">
        <w:rPr>
          <w:rFonts w:cs="Times New Roman"/>
          <w:lang w:val="lt-LT"/>
        </w:rPr>
        <w:t>9</w:t>
      </w:r>
      <w:r w:rsidR="00205AB1" w:rsidRPr="007B27FB">
        <w:rPr>
          <w:rFonts w:cs="Times New Roman"/>
          <w:lang w:val="lt-LT"/>
        </w:rPr>
        <w:t xml:space="preserve">. </w:t>
      </w:r>
      <w:r w:rsidR="00A015FA" w:rsidRPr="007B27FB">
        <w:rPr>
          <w:rFonts w:cs="Times New Roman"/>
          <w:lang w:val="lt-LT"/>
        </w:rPr>
        <w:t>pateiktame pasiūlyme nurodyta kaina</w:t>
      </w:r>
      <w:r w:rsidR="00796E35" w:rsidRPr="007B27FB">
        <w:rPr>
          <w:rFonts w:cs="Times New Roman"/>
          <w:lang w:val="lt-LT"/>
        </w:rPr>
        <w:t xml:space="preserve"> (įkainis, palyginamoji nuolaida/antkainis)</w:t>
      </w:r>
      <w:r w:rsidR="00A015FA" w:rsidRPr="007B27FB">
        <w:rPr>
          <w:rFonts w:cs="Times New Roman"/>
          <w:lang w:val="lt-LT"/>
        </w:rPr>
        <w:t xml:space="preserve"> yra neįprastai maža ir dalyvis, perkančiosios organizacijos prašymu, nepateikia tinkamų kainos pagrįstumo įrodymų</w:t>
      </w:r>
      <w:r w:rsidR="00205AB1" w:rsidRPr="007B27FB">
        <w:rPr>
          <w:rFonts w:cs="Times New Roman"/>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13.1.</w:t>
      </w:r>
      <w:r w:rsidRPr="007B27FB">
        <w:rPr>
          <w:rFonts w:cs="Times New Roman"/>
          <w:lang w:val="lt-LT"/>
        </w:rPr>
        <w:t>10</w:t>
      </w:r>
      <w:r w:rsidR="00205AB1" w:rsidRPr="007B27FB">
        <w:rPr>
          <w:rFonts w:cs="Times New Roman"/>
          <w:lang w:val="lt-LT"/>
        </w:rPr>
        <w:t xml:space="preserve">. </w:t>
      </w:r>
      <w:r w:rsidR="00A015FA" w:rsidRPr="007B27FB">
        <w:rPr>
          <w:rFonts w:cs="Times New Roman"/>
          <w:lang w:val="lt-LT"/>
        </w:rPr>
        <w:t>tiekėjas, apie nustatytų reikalavimų atitikimą, yra pateikęs melagingą informaciją, kurią perkančioji organizacija gali įrodyti bet kokiomis teisėtomis priemonėmis</w:t>
      </w:r>
      <w:r w:rsidR="00205AB1" w:rsidRPr="007B27FB">
        <w:rPr>
          <w:rFonts w:cs="Times New Roman"/>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13.1.</w:t>
      </w:r>
      <w:r w:rsidR="006A3083" w:rsidRPr="007B27FB">
        <w:rPr>
          <w:rFonts w:cs="Times New Roman"/>
          <w:lang w:val="lt-LT"/>
        </w:rPr>
        <w:t>11</w:t>
      </w:r>
      <w:r w:rsidR="00205AB1" w:rsidRPr="007B27FB">
        <w:rPr>
          <w:rFonts w:cs="Times New Roman"/>
          <w:lang w:val="lt-LT"/>
        </w:rPr>
        <w:t xml:space="preserve">. </w:t>
      </w:r>
      <w:r w:rsidR="00A015FA" w:rsidRPr="007B27FB">
        <w:rPr>
          <w:rFonts w:cs="Times New Roman"/>
          <w:lang w:val="lt-LT"/>
        </w:rPr>
        <w:t>jei tiekėjas pateikia daugiau kaip vieną pasiūlymą arba ūkio subjektų grupės narys dalyvauja teikiant kelis pasiūlymus</w:t>
      </w:r>
      <w:r w:rsidR="00205AB1" w:rsidRPr="007B27FB">
        <w:rPr>
          <w:rFonts w:cs="Times New Roman"/>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13.1.</w:t>
      </w:r>
      <w:r w:rsidR="006A3083" w:rsidRPr="007B27FB">
        <w:rPr>
          <w:rFonts w:cs="Times New Roman"/>
          <w:lang w:val="lt-LT"/>
        </w:rPr>
        <w:t>12</w:t>
      </w:r>
      <w:r w:rsidR="00205AB1" w:rsidRPr="007B27FB">
        <w:rPr>
          <w:rFonts w:cs="Times New Roman"/>
          <w:lang w:val="lt-LT"/>
        </w:rPr>
        <w:t xml:space="preserve">. </w:t>
      </w:r>
      <w:r w:rsidR="00A015FA" w:rsidRPr="007B27FB">
        <w:rPr>
          <w:rFonts w:cs="Times New Roman"/>
          <w:lang w:val="lt-LT"/>
        </w:rPr>
        <w:t xml:space="preserve">dalyvis, perkančiosios organizacijos prašymu, kaip numatyta VPĮ 45 straipsnio 3 dalyje, </w:t>
      </w:r>
      <w:r w:rsidR="00A015FA" w:rsidRPr="007B27FB">
        <w:rPr>
          <w:rFonts w:cs="Times New Roman"/>
          <w:lang w:val="lt-LT"/>
        </w:rPr>
        <w:lastRenderedPageBreak/>
        <w:t>nepatikslino, nepapildė dokumentų ar duomenų, ar jų nepaaiškino (netinkamai paaiškino) ar nepateikė prašomų dokumentų ar duomenų apie atitiktį pirkimo dokumentų reikalavimams</w:t>
      </w:r>
      <w:r w:rsidR="00205AB1" w:rsidRPr="007B27FB">
        <w:rPr>
          <w:rFonts w:cs="Times New Roman"/>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13.1.1</w:t>
      </w:r>
      <w:r w:rsidR="006A3083" w:rsidRPr="007B27FB">
        <w:rPr>
          <w:rFonts w:cs="Times New Roman"/>
          <w:lang w:val="lt-LT"/>
        </w:rPr>
        <w:t>3</w:t>
      </w:r>
      <w:r w:rsidR="00205AB1" w:rsidRPr="007B27FB">
        <w:rPr>
          <w:rFonts w:cs="Times New Roman"/>
          <w:lang w:val="lt-LT"/>
        </w:rPr>
        <w:t xml:space="preserve">. </w:t>
      </w:r>
      <w:r w:rsidR="00A015FA" w:rsidRPr="007B27FB">
        <w:rPr>
          <w:rFonts w:cs="Times New Roman"/>
          <w:lang w:val="lt-LT"/>
        </w:rPr>
        <w:t>perkančioji organizacija, vadovaudamasi VPĮ 45 straipsnio 1 dalimi 3 punktu, 47 straipsnio 6 dalimi pašalina tiekėją iš pirkimo procedūros, kai kompetentingos institucijos pateikia informacijos, kad tiekėjas, jo subtiekėjas ar gamintojas (įskaitant jo valdymo organus, akcininkus, teikiamų paslaugų ,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r w:rsidR="00B52E05" w:rsidRPr="007B27FB">
        <w:rPr>
          <w:rFonts w:cs="Times New Roman"/>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13.1.1</w:t>
      </w:r>
      <w:r w:rsidR="006A3083" w:rsidRPr="007B27FB">
        <w:rPr>
          <w:rFonts w:cs="Times New Roman"/>
          <w:lang w:val="lt-LT"/>
        </w:rPr>
        <w:t>4</w:t>
      </w:r>
      <w:r w:rsidR="00205AB1" w:rsidRPr="007B27FB">
        <w:rPr>
          <w:rFonts w:cs="Times New Roman"/>
          <w:lang w:val="lt-LT"/>
        </w:rPr>
        <w:t xml:space="preserve">. </w:t>
      </w:r>
      <w:r w:rsidR="00A015FA" w:rsidRPr="007B27FB">
        <w:rPr>
          <w:rFonts w:cs="Times New Roman"/>
          <w:lang w:val="lt-LT"/>
        </w:rPr>
        <w:t>paaiškėjus aplinkybėms, atitinkančioms be</w:t>
      </w:r>
      <w:r w:rsidR="00A600FD" w:rsidRPr="007B27FB">
        <w:rPr>
          <w:rFonts w:cs="Times New Roman"/>
          <w:lang w:val="lt-LT"/>
        </w:rPr>
        <w:t>nt vieną iš VPĮ 45 straipsnio 2</w:t>
      </w:r>
      <w:r w:rsidR="00A600FD" w:rsidRPr="007B27FB">
        <w:rPr>
          <w:rFonts w:cs="Times New Roman"/>
          <w:vertAlign w:val="superscript"/>
          <w:lang w:val="lt-LT"/>
        </w:rPr>
        <w:t>1</w:t>
      </w:r>
      <w:r w:rsidR="00A015FA" w:rsidRPr="007B27FB">
        <w:rPr>
          <w:rFonts w:cs="Times New Roman"/>
          <w:lang w:val="lt-LT"/>
        </w:rPr>
        <w:t xml:space="preserve"> dalyje išvardintų sąlygų</w:t>
      </w:r>
      <w:r w:rsidR="00C5732D" w:rsidRPr="007B27FB">
        <w:rPr>
          <w:rFonts w:cs="Times New Roman"/>
          <w:lang w:val="lt-LT"/>
        </w:rPr>
        <w:t>;</w:t>
      </w:r>
    </w:p>
    <w:p w14:paraId="59C34B5C" w14:textId="51B9F95A" w:rsidR="00A015FA" w:rsidRPr="007B27FB" w:rsidRDefault="00C5732D" w:rsidP="00B7606C">
      <w:pPr>
        <w:pStyle w:val="Body2"/>
        <w:rPr>
          <w:rFonts w:cs="Times New Roman"/>
          <w:lang w:val="lt-LT"/>
        </w:rPr>
      </w:pPr>
      <w:r w:rsidRPr="007B27FB">
        <w:rPr>
          <w:rFonts w:cs="Times New Roman"/>
          <w:lang w:val="lt-LT"/>
        </w:rPr>
        <w:tab/>
        <w:t>13.1.1</w:t>
      </w:r>
      <w:r w:rsidR="006A3083" w:rsidRPr="007B27FB">
        <w:rPr>
          <w:rFonts w:cs="Times New Roman"/>
          <w:lang w:val="lt-LT"/>
        </w:rPr>
        <w:t>5</w:t>
      </w:r>
      <w:r w:rsidRPr="007B27FB">
        <w:rPr>
          <w:rFonts w:cs="Times New Roman"/>
          <w:lang w:val="lt-LT"/>
        </w:rPr>
        <w:t xml:space="preserve">. </w:t>
      </w:r>
      <w:r w:rsidR="00A015FA" w:rsidRPr="007B27FB">
        <w:rPr>
          <w:rFonts w:cs="Times New Roman"/>
          <w:lang w:val="lt-LT"/>
        </w:rPr>
        <w:t>dalyvis užšifravo dokumentą, kuriame nurodyta pasiūlymo kaina ir iki susipažinimo su atitinkama pasiūlymo dalimi procedūros (posėdžio) pradžios nepateikė (dėl jo paties kaltės) slaptažodžio arba pateikė neteisingą slaptažodį, kuriuo naudodamasi perkančioji organizacija negalėjo iššifruoti pasiūlymo;</w:t>
      </w:r>
    </w:p>
    <w:p w14:paraId="51DA9249" w14:textId="6204D647" w:rsidR="00FF4B2F" w:rsidRPr="007B27FB" w:rsidRDefault="00FF4B2F" w:rsidP="00B7606C">
      <w:pPr>
        <w:pStyle w:val="Body2"/>
        <w:rPr>
          <w:rFonts w:cs="Times New Roman"/>
          <w:lang w:val="lt-LT"/>
        </w:rPr>
      </w:pPr>
      <w:r w:rsidRPr="007B27FB">
        <w:rPr>
          <w:rFonts w:cs="Times New Roman"/>
          <w:lang w:val="lt-LT"/>
        </w:rPr>
        <w:tab/>
        <w:t>3</w:t>
      </w:r>
      <w:r w:rsidR="006A3083" w:rsidRPr="007B27FB">
        <w:rPr>
          <w:rFonts w:cs="Times New Roman"/>
          <w:lang w:val="lt-LT"/>
        </w:rPr>
        <w:t>.1.16</w:t>
      </w:r>
      <w:r w:rsidRPr="007B27FB">
        <w:rPr>
          <w:rFonts w:cs="Times New Roman"/>
          <w:lang w:val="lt-LT"/>
        </w:rPr>
        <w:t>.</w:t>
      </w:r>
      <w:r w:rsidR="006A3083" w:rsidRPr="007B27FB">
        <w:rPr>
          <w:rFonts w:cs="Times New Roman"/>
          <w:lang w:val="lt-LT"/>
        </w:rPr>
        <w:t xml:space="preserve"> jei, vadovaujantis VPĮ 17 str. 5 d., tiekėjas ir jo subtiekėjai, ūkio subjektai, kurių pajėgumais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w:t>
      </w:r>
      <w:r w:rsidR="006A3083" w:rsidRPr="007B27FB">
        <w:rPr>
          <w:rFonts w:cs="Times New Roman"/>
          <w:lang w:val="lt-LT"/>
        </w:rPr>
        <w:tab/>
        <w:t xml:space="preserve">valstybėms </w:t>
      </w:r>
      <w:r w:rsidR="006A3083" w:rsidRPr="007B27FB">
        <w:rPr>
          <w:rFonts w:cs="Times New Roman"/>
          <w:lang w:val="lt-LT"/>
        </w:rPr>
        <w:tab/>
        <w:t>narėms</w:t>
      </w:r>
    </w:p>
    <w:p w14:paraId="02B42189" w14:textId="464BE222" w:rsidR="00FF4B2F" w:rsidRPr="007B27FB" w:rsidRDefault="00FF4B2F" w:rsidP="00B7606C">
      <w:pPr>
        <w:pStyle w:val="Body2"/>
        <w:rPr>
          <w:rFonts w:cs="Times New Roman"/>
          <w:lang w:val="lt-LT"/>
        </w:rPr>
      </w:pPr>
      <w:r w:rsidRPr="007B27FB">
        <w:rPr>
          <w:rFonts w:cs="Times New Roman"/>
          <w:lang w:val="lt-LT"/>
        </w:rPr>
        <w:tab/>
        <w:t>3.1.1</w:t>
      </w:r>
      <w:r w:rsidR="006A3083" w:rsidRPr="007B27FB">
        <w:rPr>
          <w:rFonts w:cs="Times New Roman"/>
          <w:lang w:val="lt-LT"/>
        </w:rPr>
        <w:t>7</w:t>
      </w:r>
      <w:r w:rsidRPr="007B27FB">
        <w:rPr>
          <w:rFonts w:cs="Times New Roman"/>
          <w:lang w:val="lt-LT"/>
        </w:rPr>
        <w:t xml:space="preserve">. </w:t>
      </w:r>
      <w:r w:rsidR="006A3083" w:rsidRPr="007B27FB">
        <w:rPr>
          <w:rFonts w:cs="Times New Roman"/>
          <w:lang w:val="lt-LT"/>
        </w:rPr>
        <w:t xml:space="preserve">tiekėjas nepateikia </w:t>
      </w:r>
      <w:r w:rsidR="00AF7928" w:rsidRPr="007B27FB">
        <w:rPr>
          <w:rFonts w:cs="Times New Roman"/>
          <w:lang w:val="lt-LT"/>
        </w:rPr>
        <w:t>4</w:t>
      </w:r>
      <w:r w:rsidR="006A3083" w:rsidRPr="007B27FB">
        <w:rPr>
          <w:rFonts w:cs="Times New Roman"/>
          <w:lang w:val="lt-LT"/>
        </w:rPr>
        <w:t xml:space="preserve"> priedo </w:t>
      </w:r>
      <w:r w:rsidR="00AF7928" w:rsidRPr="007B27FB">
        <w:rPr>
          <w:rFonts w:cs="Times New Roman"/>
          <w:lang w:val="lt-LT"/>
        </w:rPr>
        <w:t xml:space="preserve">1 priedėlio </w:t>
      </w:r>
      <w:r w:rsidR="006A3083" w:rsidRPr="007B27FB">
        <w:rPr>
          <w:rFonts w:cs="Times New Roman"/>
          <w:lang w:val="lt-LT"/>
        </w:rPr>
        <w:t xml:space="preserve">arba </w:t>
      </w:r>
      <w:r w:rsidR="00AF7928" w:rsidRPr="007B27FB">
        <w:rPr>
          <w:rFonts w:cs="Times New Roman"/>
          <w:lang w:val="lt-LT"/>
        </w:rPr>
        <w:t>7</w:t>
      </w:r>
      <w:r w:rsidR="006A3083" w:rsidRPr="007B27FB">
        <w:rPr>
          <w:rFonts w:cs="Times New Roman"/>
          <w:lang w:val="lt-LT"/>
        </w:rPr>
        <w:t xml:space="preserve"> priede nurodytų dokumentų </w:t>
      </w:r>
    </w:p>
    <w:p w14:paraId="7C78DDCC" w14:textId="54FC3E3F" w:rsidR="009B2305" w:rsidRPr="007B27FB" w:rsidRDefault="00A015FA" w:rsidP="00B7606C">
      <w:pPr>
        <w:pStyle w:val="Body2"/>
        <w:rPr>
          <w:rFonts w:cs="Times New Roman"/>
          <w:lang w:val="lt-LT"/>
        </w:rPr>
      </w:pPr>
      <w:r w:rsidRPr="007B27FB">
        <w:rPr>
          <w:rFonts w:cs="Times New Roman"/>
          <w:lang w:val="lt-LT"/>
        </w:rPr>
        <w:tab/>
      </w:r>
      <w:r w:rsidR="00205AB1" w:rsidRPr="007B27FB">
        <w:rPr>
          <w:rFonts w:cs="Times New Roman"/>
          <w:lang w:val="lt-LT"/>
        </w:rPr>
        <w:t>13.2. Apie pasiūlymo atmetimą ir tokio atmetimo priežastis tiekėjas informuojamas raštu CVP IS priemonėmis.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14. PASIŪLYMŲ VERTINIMAS IR PALYGINIMAS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14.1. Perkančioji organizacija ekonomiškai naudingiausią pasiūlymą išrenka pagal </w:t>
      </w:r>
      <w:r w:rsidR="00FE0EE8" w:rsidRPr="007B27FB">
        <w:rPr>
          <w:rFonts w:cs="Times New Roman"/>
          <w:lang w:val="lt-LT"/>
        </w:rPr>
        <w:t>kainos / sąnaudų ir kokybės santykį (pasiūlymo techninės charakteristikos vertinamos kiekybiškai), taikant pasiūlymo vertinimo kriterijus ir tvarką nurodytą pirkimo sąlygų 8 priede „Pasiūlymų vertinimo metodika“</w:t>
      </w:r>
      <w:r w:rsidR="00205AB1" w:rsidRPr="007B27FB">
        <w:rPr>
          <w:rFonts w:cs="Times New Roman"/>
          <w:lang w:val="lt-LT"/>
        </w:rPr>
        <w:t>.</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14.3. Tuo atveju, kai mokesčius reguliuojančių įstatymų ir jų įgyvendinamųjų teisės aktų nustatyta tvarka perkančioji organizacija turi pati sumokėti pridėtinės vertės mokestį (toliau – PVM) už įsigytą pirkimo objektą iš užsienio tiekėjo į valstybės biudžetą, šis mokestis turi būti įskaičiuojamas į pasiūlymo kainą. Jei tiekėjas pateikiant pasiūlymą mokesčio neįskaičiavo, mokestį įskaičiuoja perkančioji organizacija </w:t>
      </w:r>
      <w:r w:rsidR="00A21584" w:rsidRPr="007B27FB">
        <w:rPr>
          <w:rFonts w:cs="Times New Roman"/>
          <w:lang w:val="lt-LT"/>
        </w:rPr>
        <w:t xml:space="preserve">lygindama pasiūlymus. </w:t>
      </w:r>
      <w:r w:rsidR="00205AB1" w:rsidRPr="007B27FB">
        <w:rPr>
          <w:rFonts w:cs="Times New Roman"/>
          <w:lang w:val="lt-LT"/>
        </w:rPr>
        <w:t>Jei pasiūlymą pateikia Lietuvoje registruota įmonė, kuri yra ne PVM mokėtoja, vertinant pasiūlymą PVM nebus pridedamas.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15. PASIŪLYMŲ EILĖ IR LAIMĖTOJO NUSTATYMAS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15.2. Tais atvejais, kai pasiūlymą pateikė tik vienas tiekėjas, pasiūlymų eilė nenustatoma ir jo pasiūlymas laikomas laimėjusiu, jeigu nebuvo atmestas pagal šių pirkimo dokumentų sąlygas.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lastRenderedPageBreak/>
        <w:tab/>
        <w:t>15.4. Apie pasiūlymų eilės ir laimėjusio pasiūlymo nustatymą ir apie sprendimą sudaryti pirkimo sutartį, nede</w:t>
      </w:r>
      <w:r w:rsidR="009B2305" w:rsidRPr="007B27FB">
        <w:rPr>
          <w:rFonts w:cs="Times New Roman"/>
          <w:lang w:val="lt-LT"/>
        </w:rPr>
        <w:t>lsiant, bet ne vėliau kaip per 3</w:t>
      </w:r>
      <w:r w:rsidR="00205AB1" w:rsidRPr="007B27FB">
        <w:rPr>
          <w:rFonts w:cs="Times New Roman"/>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t>15.7.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7B27FB">
        <w:rPr>
          <w:rFonts w:cs="Times New Roman"/>
          <w:lang w:val="lt-LT"/>
        </w:rPr>
        <w:tab/>
      </w:r>
      <w:r w:rsidR="00205AB1" w:rsidRPr="007B27FB">
        <w:rPr>
          <w:rFonts w:cs="Times New Roman"/>
          <w:lang w:val="lt-LT"/>
        </w:rPr>
        <w:br/>
      </w:r>
      <w:r w:rsidR="00205AB1" w:rsidRPr="007B27FB">
        <w:rPr>
          <w:rFonts w:cs="Times New Roman"/>
          <w:lang w:val="lt-LT"/>
        </w:rPr>
        <w:tab/>
      </w:r>
    </w:p>
    <w:p w14:paraId="091C2118" w14:textId="1B21FB29" w:rsidR="009B2305" w:rsidRPr="007B27FB" w:rsidRDefault="00205AB1" w:rsidP="00B7606C">
      <w:pPr>
        <w:pStyle w:val="Body2"/>
        <w:rPr>
          <w:rFonts w:cs="Times New Roman"/>
          <w:lang w:val="lt-LT"/>
        </w:rPr>
      </w:pPr>
      <w:r w:rsidRPr="007B27FB">
        <w:rPr>
          <w:rFonts w:cs="Times New Roman"/>
          <w:lang w:val="lt-LT"/>
        </w:rPr>
        <w:tab/>
        <w:t>16. PRETENZIJŲ IR SKUNDŲ NAGRINĖJIMAS</w:t>
      </w:r>
      <w:r w:rsidRPr="007B27FB">
        <w:rPr>
          <w:rFonts w:cs="Times New Roman"/>
          <w:lang w:val="lt-LT"/>
        </w:rPr>
        <w:tab/>
      </w:r>
      <w:r w:rsidRPr="007B27FB">
        <w:rPr>
          <w:rFonts w:cs="Times New Roman"/>
          <w:lang w:val="lt-LT"/>
        </w:rPr>
        <w:br/>
      </w:r>
      <w:r w:rsidRPr="007B27FB">
        <w:rPr>
          <w:rFonts w:cs="Times New Roman"/>
          <w:lang w:val="lt-LT"/>
        </w:rPr>
        <w:tab/>
      </w:r>
      <w:r w:rsidRPr="007B27FB">
        <w:rPr>
          <w:rFonts w:cs="Times New Roman"/>
          <w:lang w:val="lt-LT"/>
        </w:rPr>
        <w:br/>
      </w:r>
      <w:r w:rsidRPr="007B27FB">
        <w:rPr>
          <w:rFonts w:cs="Times New Roman"/>
          <w:lang w:val="lt-LT"/>
        </w:rPr>
        <w:tab/>
        <w:t>16.1. Tiekėjas, norėdamas iki pirkimo sutarties ar preliminariosios sutarties sudarymo teisme ginčyti perkančiosios organizacijos sprendimus ar veiksmus, pirmiausia raštu (faksu, elektroninėmis priemonėmis arba pasi</w:t>
      </w:r>
      <w:r w:rsidR="001062C3" w:rsidRPr="007B27FB">
        <w:rPr>
          <w:rFonts w:cs="Times New Roman"/>
          <w:lang w:val="lt-LT"/>
        </w:rPr>
        <w:t>rašytinai per pašto paslaugos t</w:t>
      </w:r>
      <w:r w:rsidRPr="007B27FB">
        <w:rPr>
          <w:rFonts w:cs="Times New Roman"/>
          <w:lang w:val="lt-LT"/>
        </w:rPr>
        <w:t>i</w:t>
      </w:r>
      <w:r w:rsidR="001062C3" w:rsidRPr="007B27FB">
        <w:rPr>
          <w:rFonts w:cs="Times New Roman"/>
          <w:lang w:val="lt-LT"/>
        </w:rPr>
        <w:t>e</w:t>
      </w:r>
      <w:r w:rsidRPr="007B27FB">
        <w:rPr>
          <w:rFonts w:cs="Times New Roman"/>
          <w:lang w:val="lt-LT"/>
        </w:rPr>
        <w:t>kėją ar kitą tinkamą vežėją) turi pateikti pretenziją perkančiajai organizacijai.</w:t>
      </w:r>
      <w:r w:rsidRPr="007B27FB">
        <w:rPr>
          <w:rFonts w:cs="Times New Roman"/>
          <w:lang w:val="lt-LT"/>
        </w:rPr>
        <w:tab/>
      </w:r>
      <w:r w:rsidRPr="007B27FB">
        <w:rPr>
          <w:rFonts w:cs="Times New Roman"/>
          <w:lang w:val="lt-LT"/>
        </w:rPr>
        <w:br/>
      </w:r>
      <w:r w:rsidRPr="007B27FB">
        <w:rPr>
          <w:rFonts w:cs="Times New Roman"/>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7B27FB">
        <w:rPr>
          <w:rFonts w:cs="Times New Roman"/>
          <w:lang w:val="lt-LT"/>
        </w:rPr>
        <w:tab/>
      </w:r>
      <w:r w:rsidRPr="007B27FB">
        <w:rPr>
          <w:rFonts w:cs="Times New Roman"/>
          <w:lang w:val="lt-LT"/>
        </w:rPr>
        <w:br/>
      </w:r>
      <w:r w:rsidRPr="007B27FB">
        <w:rPr>
          <w:rFonts w:cs="Times New Roman"/>
          <w:lang w:val="lt-LT"/>
        </w:rPr>
        <w:tab/>
        <w:t>16.2.1. per 10 kalendorinių dienų nuo perkančiosios organizacijos pranešimo raštu apie jos priimtą sprendimą išsiuntimo tiekėjams dienos;</w:t>
      </w:r>
      <w:r w:rsidRPr="007B27FB">
        <w:rPr>
          <w:rFonts w:cs="Times New Roman"/>
          <w:lang w:val="lt-LT"/>
        </w:rPr>
        <w:tab/>
      </w:r>
      <w:r w:rsidRPr="007B27FB">
        <w:rPr>
          <w:rFonts w:cs="Times New Roman"/>
          <w:lang w:val="lt-LT"/>
        </w:rPr>
        <w:br/>
      </w:r>
      <w:r w:rsidRPr="007B27FB">
        <w:rPr>
          <w:rFonts w:cs="Times New Roman"/>
          <w:lang w:val="lt-LT"/>
        </w:rPr>
        <w:tab/>
        <w:t>16.2.2. per 10 kalendorinių dienų nuo paskelbimo apie perkančiosios organizacijos priimtą sprendimą dienos, jeigu VPĮ nėra reikalavimo raštu informuoti tiekėjus apie perkančiosios organizacijos priimtus sprendimus.</w:t>
      </w:r>
      <w:r w:rsidRPr="007B27FB">
        <w:rPr>
          <w:rFonts w:cs="Times New Roman"/>
          <w:lang w:val="lt-LT"/>
        </w:rPr>
        <w:tab/>
      </w:r>
      <w:r w:rsidRPr="007B27FB">
        <w:rPr>
          <w:rFonts w:cs="Times New Roman"/>
          <w:lang w:val="lt-LT"/>
        </w:rPr>
        <w:br/>
      </w:r>
      <w:r w:rsidRPr="007B27FB">
        <w:rPr>
          <w:rFonts w:cs="Times New Roman"/>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7B27FB">
        <w:rPr>
          <w:rFonts w:cs="Times New Roman"/>
          <w:lang w:val="lt-LT"/>
        </w:rPr>
        <w:tab/>
      </w:r>
      <w:r w:rsidRPr="007B27FB">
        <w:rPr>
          <w:rFonts w:cs="Times New Roman"/>
          <w:lang w:val="lt-LT"/>
        </w:rPr>
        <w:br/>
      </w:r>
      <w:r w:rsidRPr="007B27FB">
        <w:rPr>
          <w:rFonts w:cs="Times New Roman"/>
          <w:lang w:val="lt-LT"/>
        </w:rPr>
        <w:tab/>
        <w:t>16.4.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7B27FB">
        <w:rPr>
          <w:rFonts w:cs="Times New Roman"/>
          <w:lang w:val="lt-LT"/>
        </w:rPr>
        <w:tab/>
      </w:r>
      <w:r w:rsidRPr="007B27FB">
        <w:rPr>
          <w:rFonts w:cs="Times New Roman"/>
          <w:lang w:val="lt-LT"/>
        </w:rPr>
        <w:br/>
      </w:r>
      <w:r w:rsidRPr="007B27FB">
        <w:rPr>
          <w:rFonts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7B27FB">
        <w:rPr>
          <w:rFonts w:cs="Times New Roman"/>
          <w:lang w:val="lt-LT"/>
        </w:rPr>
        <w:tab/>
      </w:r>
      <w:r w:rsidRPr="007B27FB">
        <w:rPr>
          <w:rFonts w:cs="Times New Roman"/>
          <w:lang w:val="lt-LT"/>
        </w:rPr>
        <w:br/>
      </w:r>
      <w:r w:rsidRPr="007B27FB">
        <w:rPr>
          <w:rFonts w:cs="Times New Roman"/>
          <w:lang w:val="lt-LT"/>
        </w:rPr>
        <w:tab/>
        <w:t xml:space="preserve">16.6. Jeigu perkančioji organizacija per nustatytą terminą neišnagrinėja jai pateiktos pretenzijos, </w:t>
      </w:r>
      <w:r w:rsidRPr="007B27FB">
        <w:rPr>
          <w:rFonts w:cs="Times New Roman"/>
          <w:lang w:val="lt-LT"/>
        </w:rPr>
        <w:lastRenderedPageBreak/>
        <w:t>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7B27FB">
        <w:rPr>
          <w:rFonts w:cs="Times New Roman"/>
          <w:lang w:val="lt-LT"/>
        </w:rPr>
        <w:tab/>
      </w:r>
      <w:r w:rsidRPr="007B27FB">
        <w:rPr>
          <w:rFonts w:cs="Times New Roman"/>
          <w:lang w:val="lt-LT"/>
        </w:rPr>
        <w:br/>
      </w:r>
      <w:r w:rsidRPr="007B27FB">
        <w:rPr>
          <w:rFonts w:cs="Times New Roman"/>
          <w:lang w:val="lt-LT"/>
        </w:rPr>
        <w:tab/>
        <w:t>16.7. Tiekėjas turi teisę pareikšti ieškinį dėl pirkimo sutarties ar preliminariosios sutarties pripažinimo negaliojančia per 6 mėnesius nuo pirkimo sutarties sudarymo dienos.</w:t>
      </w:r>
      <w:r w:rsidRPr="007B27FB">
        <w:rPr>
          <w:rFonts w:cs="Times New Roman"/>
          <w:lang w:val="lt-LT"/>
        </w:rPr>
        <w:tab/>
      </w:r>
      <w:r w:rsidRPr="007B27FB">
        <w:rPr>
          <w:rFonts w:cs="Times New Roman"/>
          <w:lang w:val="lt-LT"/>
        </w:rPr>
        <w:br/>
      </w:r>
      <w:r w:rsidRPr="007B27FB">
        <w:rPr>
          <w:rFonts w:cs="Times New Roman"/>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7B27FB">
        <w:rPr>
          <w:rFonts w:cs="Times New Roman"/>
          <w:lang w:val="lt-LT"/>
        </w:rPr>
        <w:tab/>
      </w:r>
      <w:r w:rsidRPr="007B27FB">
        <w:rPr>
          <w:rFonts w:cs="Times New Roman"/>
          <w:lang w:val="lt-LT"/>
        </w:rPr>
        <w:br/>
      </w:r>
      <w:r w:rsidRPr="007B27FB">
        <w:rPr>
          <w:rFonts w:cs="Times New Roman"/>
          <w:lang w:val="lt-LT"/>
        </w:rPr>
        <w:tab/>
        <w:t>16.9. Tiekėjas, pateikęs prašymą ar pareiškęs ieškinį teismui, privalo ne vėliau kaip per 3 darbo dienas pateikti perkančiajai organizacijai prašymo ar ieškinio kopiją su gavimo teisme įrodymais.</w:t>
      </w:r>
      <w:r w:rsidRPr="007B27FB">
        <w:rPr>
          <w:rFonts w:cs="Times New Roman"/>
          <w:lang w:val="lt-LT"/>
        </w:rPr>
        <w:tab/>
      </w:r>
      <w:r w:rsidRPr="007B27FB">
        <w:rPr>
          <w:rFonts w:cs="Times New Roman"/>
          <w:lang w:val="lt-LT"/>
        </w:rPr>
        <w:br/>
      </w:r>
      <w:r w:rsidRPr="007B27FB">
        <w:rPr>
          <w:rFonts w:cs="Times New Roman"/>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7B27FB">
        <w:rPr>
          <w:rFonts w:cs="Times New Roman"/>
          <w:lang w:val="lt-LT"/>
        </w:rPr>
        <w:tab/>
      </w:r>
      <w:r w:rsidRPr="007B27FB">
        <w:rPr>
          <w:rFonts w:cs="Times New Roman"/>
          <w:lang w:val="lt-LT"/>
        </w:rPr>
        <w:br/>
      </w:r>
      <w:r w:rsidRPr="007B27FB">
        <w:rPr>
          <w:rFonts w:cs="Times New Roman"/>
          <w:lang w:val="lt-LT"/>
        </w:rPr>
        <w:tab/>
        <w:t>16.10.1. motyvuotą teismo nutartį, kuria atsisakoma priimti ieškinį;</w:t>
      </w:r>
      <w:r w:rsidRPr="007B27FB">
        <w:rPr>
          <w:rFonts w:cs="Times New Roman"/>
          <w:lang w:val="lt-LT"/>
        </w:rPr>
        <w:tab/>
      </w:r>
      <w:r w:rsidRPr="007B27FB">
        <w:rPr>
          <w:rFonts w:cs="Times New Roman"/>
          <w:lang w:val="lt-LT"/>
        </w:rPr>
        <w:br/>
      </w:r>
      <w:r w:rsidRPr="007B27FB">
        <w:rPr>
          <w:rFonts w:cs="Times New Roman"/>
          <w:lang w:val="lt-LT"/>
        </w:rPr>
        <w:tab/>
        <w:t>16.10.2. motyvuotą teismo nutartį dėl tiekėjo prašymo taikyti laikinąsias apsaugos priemones atmetimo, kai šis prašymas teisme buvo gautas iki ieškinio pareiškimo;</w:t>
      </w:r>
      <w:r w:rsidRPr="007B27FB">
        <w:rPr>
          <w:rFonts w:cs="Times New Roman"/>
          <w:lang w:val="lt-LT"/>
        </w:rPr>
        <w:tab/>
      </w:r>
      <w:r w:rsidRPr="007B27FB">
        <w:rPr>
          <w:rFonts w:cs="Times New Roman"/>
          <w:lang w:val="lt-LT"/>
        </w:rPr>
        <w:br/>
      </w:r>
      <w:r w:rsidRPr="007B27FB">
        <w:rPr>
          <w:rFonts w:cs="Times New Roman"/>
          <w:lang w:val="lt-LT"/>
        </w:rPr>
        <w:tab/>
        <w:t>16.10.3. teismo rezoliuciją priimti ieškinį netaikant laikinųjų apsaugos priemonių.</w:t>
      </w:r>
      <w:r w:rsidRPr="007B27FB">
        <w:rPr>
          <w:rFonts w:cs="Times New Roman"/>
          <w:lang w:val="lt-LT"/>
        </w:rPr>
        <w:tab/>
      </w:r>
      <w:r w:rsidRPr="007B27FB">
        <w:rPr>
          <w:rFonts w:cs="Times New Roman"/>
          <w:lang w:val="lt-LT"/>
        </w:rPr>
        <w:br/>
      </w:r>
      <w:r w:rsidRPr="007B27FB">
        <w:rPr>
          <w:rFonts w:cs="Times New Roman"/>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7B27FB">
        <w:rPr>
          <w:rFonts w:cs="Times New Roman"/>
          <w:lang w:val="lt-LT"/>
        </w:rPr>
        <w:tab/>
      </w:r>
      <w:r w:rsidRPr="007B27FB">
        <w:rPr>
          <w:rFonts w:cs="Times New Roman"/>
          <w:lang w:val="lt-LT"/>
        </w:rPr>
        <w:br/>
      </w:r>
      <w:r w:rsidRPr="007B27FB">
        <w:rPr>
          <w:rFonts w:cs="Times New Roman"/>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7B27FB">
        <w:rPr>
          <w:rFonts w:cs="Times New Roman"/>
          <w:lang w:val="lt-LT"/>
        </w:rPr>
        <w:tab/>
      </w:r>
      <w:r w:rsidRPr="007B27FB">
        <w:rPr>
          <w:rFonts w:cs="Times New Roman"/>
          <w:lang w:val="lt-LT"/>
        </w:rPr>
        <w:br/>
      </w:r>
      <w:r w:rsidRPr="007B27FB">
        <w:rPr>
          <w:rFonts w:cs="Times New Roman"/>
          <w:lang w:val="lt-LT"/>
        </w:rPr>
        <w:tab/>
      </w:r>
    </w:p>
    <w:p w14:paraId="59CB4C18" w14:textId="78395044" w:rsidR="00D872A1" w:rsidRPr="007B27FB" w:rsidRDefault="00205AB1" w:rsidP="00B7606C">
      <w:pPr>
        <w:pStyle w:val="Body2"/>
        <w:rPr>
          <w:rFonts w:cs="Times New Roman"/>
          <w:lang w:val="lt-LT"/>
        </w:rPr>
      </w:pPr>
      <w:r w:rsidRPr="007B27FB">
        <w:rPr>
          <w:rFonts w:cs="Times New Roman"/>
          <w:lang w:val="lt-LT"/>
        </w:rPr>
        <w:tab/>
        <w:t>17. PIRKIMO SUTARTIES PASIRAŠYMAS IR SĄLYGOS</w:t>
      </w:r>
      <w:r w:rsidRPr="007B27FB">
        <w:rPr>
          <w:rFonts w:cs="Times New Roman"/>
          <w:lang w:val="lt-LT"/>
        </w:rPr>
        <w:tab/>
      </w:r>
      <w:r w:rsidRPr="007B27FB">
        <w:rPr>
          <w:rFonts w:cs="Times New Roman"/>
          <w:lang w:val="lt-LT"/>
        </w:rPr>
        <w:br/>
      </w:r>
      <w:r w:rsidRPr="007B27FB">
        <w:rPr>
          <w:rFonts w:cs="Times New Roman"/>
          <w:lang w:val="lt-LT"/>
        </w:rPr>
        <w:tab/>
      </w:r>
      <w:r w:rsidRPr="007B27FB">
        <w:rPr>
          <w:rFonts w:cs="Times New Roman"/>
          <w:lang w:val="lt-LT"/>
        </w:rPr>
        <w:br/>
      </w:r>
      <w:r w:rsidRPr="007B27FB">
        <w:rPr>
          <w:rFonts w:cs="Times New Roman"/>
          <w:lang w:val="lt-LT"/>
        </w:rPr>
        <w:tab/>
        <w:t>17.1. Perkančioji organizacija sudaryti pirkimo sutartį raštu kviečia tą dalyvį, kurio pasiūlymas pripažintas laimėjusiu, kartu jam nurodomas laikas, iki kada reikia pasirašyti pirkimo sutartį.</w:t>
      </w:r>
      <w:r w:rsidRPr="007B27FB">
        <w:rPr>
          <w:rFonts w:cs="Times New Roman"/>
          <w:lang w:val="lt-LT"/>
        </w:rPr>
        <w:tab/>
      </w:r>
      <w:r w:rsidRPr="007B27FB">
        <w:rPr>
          <w:rFonts w:cs="Times New Roman"/>
          <w:lang w:val="lt-LT"/>
        </w:rPr>
        <w:br/>
      </w:r>
      <w:r w:rsidRPr="007B27FB">
        <w:rPr>
          <w:rFonts w:cs="Times New Roman"/>
          <w:lang w:val="lt-LT"/>
        </w:rPr>
        <w:tab/>
        <w:t xml:space="preserve">17.2. Pirkimo sutarties sąlygos pateikiamos pirkimo sąlygų </w:t>
      </w:r>
      <w:r w:rsidR="009B2305" w:rsidRPr="007B27FB">
        <w:rPr>
          <w:rFonts w:cs="Times New Roman"/>
          <w:lang w:val="lt-LT"/>
        </w:rPr>
        <w:t xml:space="preserve">3 </w:t>
      </w:r>
      <w:r w:rsidRPr="007B27FB">
        <w:rPr>
          <w:rFonts w:cs="Times New Roman"/>
          <w:lang w:val="lt-LT"/>
        </w:rPr>
        <w:t>priede. Jei vienas tiekėjas yra pripažintas laimėjusiu daugiau, kaip vienoje pirkimo dalyje, gali būti rengiama bendra pirkimo sutartis visoms ar kelioms laimėtoms pirkimo dalims, atsižvelgiant pirkimo procedūrų įvykdymo laiką.</w:t>
      </w:r>
      <w:r w:rsidRPr="007B27FB">
        <w:rPr>
          <w:rFonts w:cs="Times New Roman"/>
          <w:lang w:val="lt-LT"/>
        </w:rPr>
        <w:tab/>
      </w:r>
      <w:r w:rsidRPr="007B27FB">
        <w:rPr>
          <w:rFonts w:cs="Times New Roman"/>
          <w:lang w:val="lt-LT"/>
        </w:rPr>
        <w:br/>
      </w:r>
      <w:r w:rsidRPr="007B27FB">
        <w:rPr>
          <w:rFonts w:cs="Times New Roman"/>
          <w:lang w:val="lt-LT"/>
        </w:rPr>
        <w:tab/>
        <w:t xml:space="preserve">17.3. </w:t>
      </w:r>
      <w:r w:rsidR="009B2305" w:rsidRPr="007B27FB">
        <w:rPr>
          <w:rFonts w:cs="Times New Roman"/>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nurodant Pirkėją, Gavėją sutarties numerį ir datą. Jeigu Tiekėjas nepateikia sąskaitos faktūros informacinės sistemos SABIS priemonėmis, Pirkėjas turi teisę neatlikti mokėjimo</w:t>
      </w:r>
      <w:r w:rsidRPr="007B27FB">
        <w:rPr>
          <w:rFonts w:cs="Times New Roman"/>
          <w:lang w:val="lt-LT"/>
        </w:rPr>
        <w:t>.</w:t>
      </w:r>
      <w:r w:rsidRPr="007B27FB">
        <w:rPr>
          <w:rFonts w:cs="Times New Roman"/>
          <w:lang w:val="lt-LT"/>
        </w:rPr>
        <w:tab/>
      </w:r>
      <w:r w:rsidRPr="007B27FB">
        <w:rPr>
          <w:rFonts w:cs="Times New Roman"/>
          <w:lang w:val="lt-LT"/>
        </w:rPr>
        <w:br/>
      </w:r>
      <w:r w:rsidRPr="007B27FB">
        <w:rPr>
          <w:rFonts w:cs="Times New Roman"/>
          <w:lang w:val="lt-LT"/>
        </w:rPr>
        <w:br/>
      </w:r>
      <w:r w:rsidRPr="007B27FB">
        <w:rPr>
          <w:rFonts w:cs="Times New Roman"/>
          <w:lang w:val="lt-LT"/>
        </w:rPr>
        <w:tab/>
        <w:t>18. PIRKIMO SĄLYGŲ PRIEDAI</w:t>
      </w:r>
      <w:r w:rsidRPr="007B27FB">
        <w:rPr>
          <w:rFonts w:cs="Times New Roman"/>
          <w:lang w:val="lt-LT"/>
        </w:rPr>
        <w:tab/>
      </w:r>
      <w:r w:rsidRPr="007B27FB">
        <w:rPr>
          <w:rFonts w:cs="Times New Roman"/>
          <w:lang w:val="lt-LT"/>
        </w:rPr>
        <w:br/>
      </w:r>
      <w:r w:rsidRPr="007B27FB">
        <w:rPr>
          <w:rFonts w:cs="Times New Roman"/>
          <w:lang w:val="lt-LT"/>
        </w:rPr>
        <w:tab/>
      </w:r>
      <w:r w:rsidRPr="007B27FB">
        <w:rPr>
          <w:rFonts w:cs="Times New Roman"/>
          <w:lang w:val="lt-LT"/>
        </w:rPr>
        <w:br/>
      </w:r>
      <w:r w:rsidRPr="007B27FB">
        <w:rPr>
          <w:rFonts w:cs="Times New Roman"/>
          <w:lang w:val="lt-LT"/>
        </w:rPr>
        <w:tab/>
        <w:t>18.1. Prie pirkimo sąlygų pridedami šie priedai:</w:t>
      </w:r>
      <w:r w:rsidRPr="007B27FB">
        <w:rPr>
          <w:rFonts w:cs="Times New Roman"/>
          <w:lang w:val="lt-LT"/>
        </w:rPr>
        <w:tab/>
      </w:r>
      <w:r w:rsidRPr="007B27FB">
        <w:rPr>
          <w:rFonts w:cs="Times New Roman"/>
          <w:lang w:val="lt-LT"/>
        </w:rPr>
        <w:br/>
      </w:r>
      <w:r w:rsidRPr="007B27FB">
        <w:rPr>
          <w:rFonts w:cs="Times New Roman"/>
          <w:lang w:val="lt-LT"/>
        </w:rPr>
        <w:tab/>
        <w:t xml:space="preserve">18.1.1. 1 priedas. </w:t>
      </w:r>
      <w:r w:rsidR="009B2305" w:rsidRPr="007B27FB">
        <w:rPr>
          <w:rFonts w:cs="Times New Roman"/>
          <w:lang w:val="lt-LT"/>
        </w:rPr>
        <w:t>„Techninė specifikacija“;</w:t>
      </w:r>
      <w:r w:rsidRPr="007B27FB">
        <w:rPr>
          <w:rFonts w:cs="Times New Roman"/>
          <w:lang w:val="lt-LT"/>
        </w:rPr>
        <w:tab/>
      </w:r>
      <w:r w:rsidRPr="007B27FB">
        <w:rPr>
          <w:rFonts w:cs="Times New Roman"/>
          <w:lang w:val="lt-LT"/>
        </w:rPr>
        <w:br/>
      </w:r>
      <w:r w:rsidRPr="007B27FB">
        <w:rPr>
          <w:rFonts w:cs="Times New Roman"/>
          <w:lang w:val="lt-LT"/>
        </w:rPr>
        <w:tab/>
        <w:t xml:space="preserve">18.1.2. 2 priedas. </w:t>
      </w:r>
      <w:r w:rsidR="009B2305" w:rsidRPr="007B27FB">
        <w:rPr>
          <w:rFonts w:cs="Times New Roman"/>
          <w:lang w:val="lt-LT"/>
        </w:rPr>
        <w:t>„</w:t>
      </w:r>
      <w:r w:rsidRPr="007B27FB">
        <w:rPr>
          <w:rFonts w:cs="Times New Roman"/>
          <w:lang w:val="lt-LT"/>
        </w:rPr>
        <w:t>Pasiūlymo forma</w:t>
      </w:r>
      <w:r w:rsidR="009B2305" w:rsidRPr="007B27FB">
        <w:rPr>
          <w:rFonts w:cs="Times New Roman"/>
          <w:lang w:val="lt-LT"/>
        </w:rPr>
        <w:t>“</w:t>
      </w:r>
      <w:r w:rsidR="00D872A1" w:rsidRPr="007B27FB">
        <w:rPr>
          <w:rFonts w:cs="Times New Roman"/>
          <w:lang w:val="lt-LT"/>
        </w:rPr>
        <w:t>;</w:t>
      </w:r>
      <w:r w:rsidRPr="007B27FB">
        <w:rPr>
          <w:rFonts w:cs="Times New Roman"/>
          <w:lang w:val="lt-LT"/>
        </w:rPr>
        <w:tab/>
      </w:r>
      <w:r w:rsidRPr="007B27FB">
        <w:rPr>
          <w:rFonts w:cs="Times New Roman"/>
          <w:lang w:val="lt-LT"/>
        </w:rPr>
        <w:br/>
      </w:r>
      <w:r w:rsidRPr="007B27FB">
        <w:rPr>
          <w:rFonts w:cs="Times New Roman"/>
          <w:lang w:val="lt-LT"/>
        </w:rPr>
        <w:tab/>
        <w:t xml:space="preserve">18.1.3. 3 priedas. </w:t>
      </w:r>
      <w:r w:rsidR="009B2305" w:rsidRPr="007B27FB">
        <w:rPr>
          <w:rFonts w:cs="Times New Roman"/>
          <w:lang w:val="lt-LT"/>
        </w:rPr>
        <w:t>„</w:t>
      </w:r>
      <w:r w:rsidR="005B351B" w:rsidRPr="007B27FB">
        <w:rPr>
          <w:rFonts w:cs="Times New Roman"/>
          <w:lang w:val="lt-LT"/>
        </w:rPr>
        <w:t>Paslaugų v</w:t>
      </w:r>
      <w:r w:rsidRPr="007B27FB">
        <w:rPr>
          <w:rFonts w:cs="Times New Roman"/>
          <w:lang w:val="lt-LT"/>
        </w:rPr>
        <w:t>iešojo pirkimo</w:t>
      </w:r>
      <w:r w:rsidR="005B351B" w:rsidRPr="007B27FB">
        <w:rPr>
          <w:rFonts w:cs="Times New Roman"/>
          <w:lang w:val="lt-LT"/>
        </w:rPr>
        <w:t>-pardavimo sutarti</w:t>
      </w:r>
      <w:r w:rsidRPr="007B27FB">
        <w:rPr>
          <w:rFonts w:cs="Times New Roman"/>
          <w:lang w:val="lt-LT"/>
        </w:rPr>
        <w:t xml:space="preserve">s </w:t>
      </w:r>
      <w:r w:rsidR="005B351B" w:rsidRPr="007B27FB">
        <w:rPr>
          <w:rFonts w:cs="Times New Roman"/>
          <w:lang w:val="lt-LT"/>
        </w:rPr>
        <w:t>(</w:t>
      </w:r>
      <w:r w:rsidRPr="007B27FB">
        <w:rPr>
          <w:rFonts w:cs="Times New Roman"/>
          <w:lang w:val="lt-LT"/>
        </w:rPr>
        <w:t>projektas</w:t>
      </w:r>
      <w:r w:rsidR="005B351B" w:rsidRPr="007B27FB">
        <w:rPr>
          <w:rFonts w:cs="Times New Roman"/>
          <w:lang w:val="lt-LT"/>
        </w:rPr>
        <w:t>)</w:t>
      </w:r>
      <w:r w:rsidR="009B2305" w:rsidRPr="007B27FB">
        <w:rPr>
          <w:rFonts w:cs="Times New Roman"/>
          <w:lang w:val="lt-LT"/>
        </w:rPr>
        <w:t>“</w:t>
      </w:r>
      <w:r w:rsidR="00D872A1" w:rsidRPr="007B27FB">
        <w:rPr>
          <w:rFonts w:cs="Times New Roman"/>
          <w:lang w:val="lt-LT"/>
        </w:rPr>
        <w:t>;</w:t>
      </w:r>
    </w:p>
    <w:p w14:paraId="126B1965" w14:textId="4C34A32A" w:rsidR="004B7CB6" w:rsidRPr="007B27FB" w:rsidRDefault="00D872A1" w:rsidP="00B7606C">
      <w:pPr>
        <w:pStyle w:val="Body2"/>
        <w:rPr>
          <w:rFonts w:cs="Times New Roman"/>
          <w:lang w:val="lt-LT"/>
        </w:rPr>
      </w:pPr>
      <w:r w:rsidRPr="007B27FB">
        <w:rPr>
          <w:rFonts w:cs="Times New Roman"/>
          <w:lang w:val="lt-LT"/>
        </w:rPr>
        <w:tab/>
        <w:t>18.1.4. 4 priedas „Ti</w:t>
      </w:r>
      <w:r w:rsidR="001062C3" w:rsidRPr="007B27FB">
        <w:rPr>
          <w:rFonts w:cs="Times New Roman"/>
          <w:lang w:val="lt-LT"/>
        </w:rPr>
        <w:t>e</w:t>
      </w:r>
      <w:r w:rsidRPr="007B27FB">
        <w:rPr>
          <w:rFonts w:cs="Times New Roman"/>
          <w:lang w:val="lt-LT"/>
        </w:rPr>
        <w:t>kėjų pašalinimo pagrindai ir reikalaujami kvalifikacijos reikalavimai“</w:t>
      </w:r>
      <w:r w:rsidR="004B7CB6" w:rsidRPr="007B27FB">
        <w:rPr>
          <w:rFonts w:cs="Times New Roman"/>
          <w:lang w:val="lt-LT"/>
        </w:rPr>
        <w:t xml:space="preserve">, 4 priedo </w:t>
      </w:r>
      <w:r w:rsidR="00AF7928" w:rsidRPr="007B27FB">
        <w:rPr>
          <w:rFonts w:cs="Times New Roman"/>
          <w:lang w:val="lt-LT"/>
        </w:rPr>
        <w:t xml:space="preserve">1 </w:t>
      </w:r>
      <w:r w:rsidR="004B7CB6" w:rsidRPr="007B27FB">
        <w:rPr>
          <w:rFonts w:cs="Times New Roman"/>
          <w:lang w:val="lt-LT"/>
        </w:rPr>
        <w:t>priedėlis „Sudarytų pirkimo-pardavimo sutarčių sąrašas“</w:t>
      </w:r>
      <w:r w:rsidR="00AF7928" w:rsidRPr="007B27FB">
        <w:rPr>
          <w:rFonts w:cs="Times New Roman"/>
          <w:lang w:val="lt-LT"/>
        </w:rPr>
        <w:t>, 2 priedėlis „Pažyma apie įvykdytą (-as) sutartį (-is)“</w:t>
      </w:r>
      <w:r w:rsidRPr="007B27FB">
        <w:rPr>
          <w:rFonts w:cs="Times New Roman"/>
          <w:lang w:val="lt-LT"/>
        </w:rPr>
        <w:t>;</w:t>
      </w:r>
    </w:p>
    <w:p w14:paraId="39DFE4DF" w14:textId="3918F5D7" w:rsidR="00205AB1" w:rsidRPr="007B27FB" w:rsidRDefault="00D872A1" w:rsidP="00B7606C">
      <w:pPr>
        <w:pStyle w:val="Body2"/>
        <w:rPr>
          <w:rFonts w:cs="Times New Roman"/>
          <w:lang w:val="lt-LT"/>
        </w:rPr>
      </w:pPr>
      <w:r w:rsidRPr="007B27FB">
        <w:rPr>
          <w:rFonts w:cs="Times New Roman"/>
          <w:lang w:val="lt-LT"/>
        </w:rPr>
        <w:tab/>
        <w:t>18.1.</w:t>
      </w:r>
      <w:r w:rsidR="004B7CB6" w:rsidRPr="007B27FB">
        <w:rPr>
          <w:rFonts w:cs="Times New Roman"/>
          <w:lang w:val="lt-LT"/>
        </w:rPr>
        <w:t>5</w:t>
      </w:r>
      <w:r w:rsidRPr="007B27FB">
        <w:rPr>
          <w:rFonts w:cs="Times New Roman"/>
          <w:lang w:val="lt-LT"/>
        </w:rPr>
        <w:t xml:space="preserve">. </w:t>
      </w:r>
      <w:r w:rsidR="004B7CB6" w:rsidRPr="007B27FB">
        <w:rPr>
          <w:rFonts w:cs="Times New Roman"/>
          <w:lang w:val="lt-LT"/>
        </w:rPr>
        <w:t>5</w:t>
      </w:r>
      <w:r w:rsidR="00205AB1" w:rsidRPr="007B27FB">
        <w:rPr>
          <w:rFonts w:cs="Times New Roman"/>
          <w:lang w:val="lt-LT"/>
        </w:rPr>
        <w:t xml:space="preserve"> priedas. </w:t>
      </w:r>
      <w:r w:rsidR="009B2305" w:rsidRPr="007B27FB">
        <w:rPr>
          <w:rFonts w:cs="Times New Roman"/>
          <w:lang w:val="lt-LT"/>
        </w:rPr>
        <w:t>„</w:t>
      </w:r>
      <w:r w:rsidR="00205AB1" w:rsidRPr="007B27FB">
        <w:rPr>
          <w:rFonts w:cs="Times New Roman"/>
          <w:lang w:val="lt-LT"/>
        </w:rPr>
        <w:t>Europos bendrasis viešųjų pirkimų dokumentas (EBVPD)</w:t>
      </w:r>
      <w:r w:rsidR="009B2305" w:rsidRPr="007B27FB">
        <w:rPr>
          <w:rFonts w:cs="Times New Roman"/>
          <w:lang w:val="lt-LT"/>
        </w:rPr>
        <w:t>“</w:t>
      </w:r>
      <w:r w:rsidRPr="007B27FB">
        <w:rPr>
          <w:rFonts w:cs="Times New Roman"/>
          <w:lang w:val="lt-LT"/>
        </w:rPr>
        <w:t>;</w:t>
      </w:r>
      <w:r w:rsidRPr="007B27FB">
        <w:rPr>
          <w:rFonts w:cs="Times New Roman"/>
          <w:lang w:val="lt-LT"/>
        </w:rPr>
        <w:tab/>
      </w:r>
      <w:r w:rsidRPr="007B27FB">
        <w:rPr>
          <w:rFonts w:cs="Times New Roman"/>
          <w:lang w:val="lt-LT"/>
        </w:rPr>
        <w:br/>
      </w:r>
      <w:r w:rsidRPr="007B27FB">
        <w:rPr>
          <w:rFonts w:cs="Times New Roman"/>
          <w:lang w:val="lt-LT"/>
        </w:rPr>
        <w:tab/>
        <w:t>18.1.</w:t>
      </w:r>
      <w:r w:rsidR="004B7CB6" w:rsidRPr="007B27FB">
        <w:rPr>
          <w:rFonts w:cs="Times New Roman"/>
          <w:lang w:val="lt-LT"/>
        </w:rPr>
        <w:t>6</w:t>
      </w:r>
      <w:r w:rsidRPr="007B27FB">
        <w:rPr>
          <w:rFonts w:cs="Times New Roman"/>
          <w:lang w:val="lt-LT"/>
        </w:rPr>
        <w:t xml:space="preserve">. </w:t>
      </w:r>
      <w:r w:rsidR="004B7CB6" w:rsidRPr="007B27FB">
        <w:rPr>
          <w:rFonts w:cs="Times New Roman"/>
          <w:lang w:val="lt-LT"/>
        </w:rPr>
        <w:t>6</w:t>
      </w:r>
      <w:r w:rsidR="00205AB1" w:rsidRPr="007B27FB">
        <w:rPr>
          <w:rFonts w:cs="Times New Roman"/>
          <w:lang w:val="lt-LT"/>
        </w:rPr>
        <w:t xml:space="preserve"> priedas. </w:t>
      </w:r>
      <w:r w:rsidRPr="007B27FB">
        <w:rPr>
          <w:rFonts w:cs="Times New Roman"/>
          <w:lang w:val="lt-LT"/>
        </w:rPr>
        <w:t>„</w:t>
      </w:r>
      <w:r w:rsidR="00A2140A" w:rsidRPr="007B27FB">
        <w:rPr>
          <w:rFonts w:cs="Times New Roman"/>
          <w:lang w:val="lt-LT"/>
        </w:rPr>
        <w:t>Tiekėjo deklaracija dėl atitikimo nacionalinio saugumo reikalavimams</w:t>
      </w:r>
      <w:r w:rsidRPr="007B27FB">
        <w:rPr>
          <w:rFonts w:cs="Times New Roman"/>
          <w:lang w:val="lt-LT"/>
        </w:rPr>
        <w:t>“;</w:t>
      </w:r>
    </w:p>
    <w:p w14:paraId="3305D1F2" w14:textId="5122EFBF" w:rsidR="00D872A1" w:rsidRPr="007B27FB" w:rsidRDefault="00D872A1" w:rsidP="00B7606C">
      <w:pPr>
        <w:pStyle w:val="Body2"/>
        <w:rPr>
          <w:rFonts w:cs="Times New Roman"/>
          <w:lang w:val="lt-LT"/>
        </w:rPr>
      </w:pPr>
      <w:r w:rsidRPr="007B27FB">
        <w:rPr>
          <w:rFonts w:cs="Times New Roman"/>
          <w:lang w:val="lt-LT"/>
        </w:rPr>
        <w:tab/>
        <w:t>18.1.</w:t>
      </w:r>
      <w:r w:rsidR="004B7CB6" w:rsidRPr="007B27FB">
        <w:rPr>
          <w:rFonts w:cs="Times New Roman"/>
          <w:lang w:val="lt-LT"/>
        </w:rPr>
        <w:t>7</w:t>
      </w:r>
      <w:r w:rsidRPr="007B27FB">
        <w:rPr>
          <w:rFonts w:cs="Times New Roman"/>
          <w:lang w:val="lt-LT"/>
        </w:rPr>
        <w:t>. 7 priedas „</w:t>
      </w:r>
      <w:r w:rsidR="007A38F7" w:rsidRPr="007B27FB">
        <w:rPr>
          <w:rFonts w:cs="Times New Roman"/>
          <w:lang w:val="lt-LT"/>
        </w:rPr>
        <w:t>Informacija apie tiekėją (subtiekėją, subteikėją, subrangovą, kitą sutartinai veikiantį ūkio subjektą, kurio pajėgumais remiasi, gamintoją ar juos kontroliuojantį asmenį)</w:t>
      </w:r>
      <w:r w:rsidR="00A868B6" w:rsidRPr="007B27FB">
        <w:rPr>
          <w:rFonts w:cs="Times New Roman"/>
          <w:lang w:val="lt-LT"/>
        </w:rPr>
        <w:t>“;</w:t>
      </w:r>
    </w:p>
    <w:p w14:paraId="4178C4CE" w14:textId="2D950621" w:rsidR="00A868B6" w:rsidRPr="007B27FB" w:rsidRDefault="00A868B6" w:rsidP="00B7606C">
      <w:pPr>
        <w:pStyle w:val="Body2"/>
        <w:rPr>
          <w:rFonts w:cs="Times New Roman"/>
          <w:lang w:val="lt-LT"/>
        </w:rPr>
      </w:pPr>
      <w:r w:rsidRPr="007B27FB">
        <w:rPr>
          <w:rFonts w:cs="Times New Roman"/>
          <w:lang w:val="lt-LT"/>
        </w:rPr>
        <w:tab/>
        <w:t>18.1.8. 8 priedas</w:t>
      </w:r>
      <w:r w:rsidR="00274667" w:rsidRPr="007B27FB">
        <w:rPr>
          <w:rFonts w:cs="Times New Roman"/>
          <w:lang w:val="lt-LT"/>
        </w:rPr>
        <w:t xml:space="preserve"> „Pasiūlymų vertinimo metodika“;</w:t>
      </w:r>
    </w:p>
    <w:p w14:paraId="569B74EB" w14:textId="4964F328" w:rsidR="00274667" w:rsidRDefault="00274667" w:rsidP="00274667">
      <w:pPr>
        <w:pStyle w:val="Body2"/>
        <w:ind w:firstLine="720"/>
        <w:rPr>
          <w:rFonts w:cs="Times New Roman"/>
          <w:lang w:val="lt-LT"/>
        </w:rPr>
      </w:pPr>
      <w:r w:rsidRPr="007B27FB">
        <w:rPr>
          <w:rFonts w:cs="Times New Roman"/>
          <w:lang w:val="lt-LT"/>
        </w:rPr>
        <w:lastRenderedPageBreak/>
        <w:t>18.1.9. 9 priedas „Pasiūlymo formos užpildymo ir vertinimo paaiškinimas“.</w:t>
      </w:r>
      <w:bookmarkStart w:id="0" w:name="_GoBack"/>
      <w:bookmarkEnd w:id="0"/>
    </w:p>
    <w:p w14:paraId="4084E8A9" w14:textId="77777777" w:rsidR="00274667" w:rsidRDefault="00274667" w:rsidP="00B7606C">
      <w:pPr>
        <w:pStyle w:val="Body2"/>
        <w:rPr>
          <w:rFonts w:cs="Times New Roman"/>
          <w:lang w:val="lt-LT"/>
        </w:rPr>
      </w:pPr>
    </w:p>
    <w:p w14:paraId="25B6DC9E" w14:textId="77777777" w:rsidR="00274667" w:rsidRDefault="00274667" w:rsidP="00B7606C">
      <w:pPr>
        <w:pStyle w:val="Body2"/>
        <w:rPr>
          <w:rFonts w:cs="Times New Roman"/>
          <w:lang w:val="lt-LT"/>
        </w:rPr>
      </w:pPr>
    </w:p>
    <w:p w14:paraId="25400BF1" w14:textId="77777777" w:rsidR="00274667" w:rsidRPr="000E032D" w:rsidRDefault="00274667" w:rsidP="00B7606C">
      <w:pPr>
        <w:pStyle w:val="Body2"/>
        <w:rPr>
          <w:rFonts w:cs="Times New Roman"/>
          <w:lang w:val="lt-LT"/>
        </w:rPr>
      </w:pPr>
    </w:p>
    <w:p w14:paraId="5D5C078A" w14:textId="77777777" w:rsidR="005E5855" w:rsidRPr="000E032D" w:rsidRDefault="005E5855" w:rsidP="00B7606C">
      <w:pPr>
        <w:rPr>
          <w:sz w:val="22"/>
          <w:szCs w:val="22"/>
        </w:rPr>
      </w:pPr>
    </w:p>
    <w:sectPr w:rsidR="005E5855" w:rsidRPr="000E032D">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75D7C" w14:textId="77777777" w:rsidR="00B505D6" w:rsidRDefault="00B505D6">
      <w:r>
        <w:separator/>
      </w:r>
    </w:p>
  </w:endnote>
  <w:endnote w:type="continuationSeparator" w:id="0">
    <w:p w14:paraId="021650D0" w14:textId="77777777" w:rsidR="00B505D6" w:rsidRDefault="00B5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36335" w14:textId="77777777" w:rsidR="00093518" w:rsidRDefault="00B505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4BF82AC0"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B27FB">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B27FB">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91956" w14:textId="77777777" w:rsidR="00093518" w:rsidRDefault="00B505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85A48" w14:textId="77777777" w:rsidR="00B505D6" w:rsidRDefault="00B505D6">
      <w:r>
        <w:separator/>
      </w:r>
    </w:p>
  </w:footnote>
  <w:footnote w:type="continuationSeparator" w:id="0">
    <w:p w14:paraId="5E3C4054" w14:textId="77777777" w:rsidR="00B505D6" w:rsidRDefault="00B50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3DF49" w14:textId="77777777" w:rsidR="007E65A4" w:rsidRDefault="00B50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28955" w14:textId="77777777" w:rsidR="007E65A4" w:rsidRDefault="00B505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17736"/>
    <w:rsid w:val="00021111"/>
    <w:rsid w:val="00040573"/>
    <w:rsid w:val="000523B9"/>
    <w:rsid w:val="00095451"/>
    <w:rsid w:val="000B34F7"/>
    <w:rsid w:val="000E032D"/>
    <w:rsid w:val="00101708"/>
    <w:rsid w:val="001062C3"/>
    <w:rsid w:val="001125E3"/>
    <w:rsid w:val="00117A54"/>
    <w:rsid w:val="00123E3F"/>
    <w:rsid w:val="0016707F"/>
    <w:rsid w:val="001750C4"/>
    <w:rsid w:val="00177D7A"/>
    <w:rsid w:val="001B7F8C"/>
    <w:rsid w:val="001F4D49"/>
    <w:rsid w:val="00205AB1"/>
    <w:rsid w:val="00215E99"/>
    <w:rsid w:val="00241EF8"/>
    <w:rsid w:val="00242581"/>
    <w:rsid w:val="00251B98"/>
    <w:rsid w:val="002611DE"/>
    <w:rsid w:val="00274667"/>
    <w:rsid w:val="00274B6A"/>
    <w:rsid w:val="00281CCF"/>
    <w:rsid w:val="002A1FEA"/>
    <w:rsid w:val="002B013D"/>
    <w:rsid w:val="002B033D"/>
    <w:rsid w:val="002F22B5"/>
    <w:rsid w:val="00300F3E"/>
    <w:rsid w:val="00306272"/>
    <w:rsid w:val="0037716D"/>
    <w:rsid w:val="003C0039"/>
    <w:rsid w:val="00403D22"/>
    <w:rsid w:val="00430C4F"/>
    <w:rsid w:val="004441D9"/>
    <w:rsid w:val="0045335C"/>
    <w:rsid w:val="00472B46"/>
    <w:rsid w:val="00493931"/>
    <w:rsid w:val="0049522C"/>
    <w:rsid w:val="004B3267"/>
    <w:rsid w:val="004B7CB6"/>
    <w:rsid w:val="004D18DF"/>
    <w:rsid w:val="00504AAE"/>
    <w:rsid w:val="005103C0"/>
    <w:rsid w:val="00530FFA"/>
    <w:rsid w:val="00535F9E"/>
    <w:rsid w:val="00540B5B"/>
    <w:rsid w:val="005955B0"/>
    <w:rsid w:val="005B351B"/>
    <w:rsid w:val="005E3070"/>
    <w:rsid w:val="005E5855"/>
    <w:rsid w:val="005F473F"/>
    <w:rsid w:val="0060717F"/>
    <w:rsid w:val="006470CB"/>
    <w:rsid w:val="006853A7"/>
    <w:rsid w:val="006921A1"/>
    <w:rsid w:val="006A3083"/>
    <w:rsid w:val="006A6049"/>
    <w:rsid w:val="006B5D2D"/>
    <w:rsid w:val="006D723B"/>
    <w:rsid w:val="006F09CB"/>
    <w:rsid w:val="007147DF"/>
    <w:rsid w:val="007614D2"/>
    <w:rsid w:val="00766078"/>
    <w:rsid w:val="00771839"/>
    <w:rsid w:val="00772EB0"/>
    <w:rsid w:val="00782D66"/>
    <w:rsid w:val="00785B2F"/>
    <w:rsid w:val="00796E35"/>
    <w:rsid w:val="007A3041"/>
    <w:rsid w:val="007A38F7"/>
    <w:rsid w:val="007B27FB"/>
    <w:rsid w:val="007C39A3"/>
    <w:rsid w:val="007E0280"/>
    <w:rsid w:val="007F6811"/>
    <w:rsid w:val="007F6F79"/>
    <w:rsid w:val="00830E4B"/>
    <w:rsid w:val="00830FAA"/>
    <w:rsid w:val="00891B50"/>
    <w:rsid w:val="00894F7B"/>
    <w:rsid w:val="008A426C"/>
    <w:rsid w:val="008D25D6"/>
    <w:rsid w:val="008F1AFF"/>
    <w:rsid w:val="00963540"/>
    <w:rsid w:val="00974383"/>
    <w:rsid w:val="0099639A"/>
    <w:rsid w:val="009A2E16"/>
    <w:rsid w:val="009A3014"/>
    <w:rsid w:val="009B2305"/>
    <w:rsid w:val="009B5D75"/>
    <w:rsid w:val="009C31EC"/>
    <w:rsid w:val="009D7976"/>
    <w:rsid w:val="00A015FA"/>
    <w:rsid w:val="00A2140A"/>
    <w:rsid w:val="00A21584"/>
    <w:rsid w:val="00A24788"/>
    <w:rsid w:val="00A4041F"/>
    <w:rsid w:val="00A600FD"/>
    <w:rsid w:val="00A64940"/>
    <w:rsid w:val="00A70D4C"/>
    <w:rsid w:val="00A868B6"/>
    <w:rsid w:val="00AA192C"/>
    <w:rsid w:val="00AD2288"/>
    <w:rsid w:val="00AF7928"/>
    <w:rsid w:val="00B27CC9"/>
    <w:rsid w:val="00B505D6"/>
    <w:rsid w:val="00B52E05"/>
    <w:rsid w:val="00B561C1"/>
    <w:rsid w:val="00B7606C"/>
    <w:rsid w:val="00B97479"/>
    <w:rsid w:val="00C01399"/>
    <w:rsid w:val="00C17C2B"/>
    <w:rsid w:val="00C370DD"/>
    <w:rsid w:val="00C511B9"/>
    <w:rsid w:val="00C5732D"/>
    <w:rsid w:val="00C60049"/>
    <w:rsid w:val="00CB7E9F"/>
    <w:rsid w:val="00D442BB"/>
    <w:rsid w:val="00D64130"/>
    <w:rsid w:val="00D71D4C"/>
    <w:rsid w:val="00D872A1"/>
    <w:rsid w:val="00DC0D94"/>
    <w:rsid w:val="00E52229"/>
    <w:rsid w:val="00E6381F"/>
    <w:rsid w:val="00E65D00"/>
    <w:rsid w:val="00E90623"/>
    <w:rsid w:val="00E94A42"/>
    <w:rsid w:val="00EC3513"/>
    <w:rsid w:val="00F1635C"/>
    <w:rsid w:val="00F6764A"/>
    <w:rsid w:val="00F80A66"/>
    <w:rsid w:val="00F812A9"/>
    <w:rsid w:val="00FB5B10"/>
    <w:rsid w:val="00FB6547"/>
    <w:rsid w:val="00FD1204"/>
    <w:rsid w:val="00FE0EE8"/>
    <w:rsid w:val="00FE4ACD"/>
    <w:rsid w:val="00FF4B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B561C1"/>
    <w:rPr>
      <w:color w:val="0563C1" w:themeColor="hyperlink"/>
      <w:u w:val="single"/>
    </w:rPr>
  </w:style>
  <w:style w:type="character" w:styleId="CommentReference">
    <w:name w:val="annotation reference"/>
    <w:basedOn w:val="DefaultParagraphFont"/>
    <w:uiPriority w:val="99"/>
    <w:semiHidden/>
    <w:unhideWhenUsed/>
    <w:rsid w:val="00E94A42"/>
    <w:rPr>
      <w:sz w:val="16"/>
      <w:szCs w:val="16"/>
    </w:rPr>
  </w:style>
  <w:style w:type="paragraph" w:styleId="CommentText">
    <w:name w:val="annotation text"/>
    <w:basedOn w:val="Normal"/>
    <w:link w:val="CommentTextChar"/>
    <w:uiPriority w:val="99"/>
    <w:semiHidden/>
    <w:unhideWhenUsed/>
    <w:rsid w:val="00E94A42"/>
    <w:rPr>
      <w:sz w:val="20"/>
      <w:szCs w:val="20"/>
    </w:rPr>
  </w:style>
  <w:style w:type="character" w:customStyle="1" w:styleId="CommentTextChar">
    <w:name w:val="Comment Text Char"/>
    <w:basedOn w:val="DefaultParagraphFont"/>
    <w:link w:val="CommentText"/>
    <w:uiPriority w:val="99"/>
    <w:semiHidden/>
    <w:rsid w:val="00E94A42"/>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E94A42"/>
    <w:rPr>
      <w:b/>
      <w:bCs/>
    </w:rPr>
  </w:style>
  <w:style w:type="character" w:customStyle="1" w:styleId="CommentSubjectChar">
    <w:name w:val="Comment Subject Char"/>
    <w:basedOn w:val="CommentTextChar"/>
    <w:link w:val="CommentSubject"/>
    <w:uiPriority w:val="99"/>
    <w:semiHidden/>
    <w:rsid w:val="00E94A42"/>
    <w:rPr>
      <w:rFonts w:ascii="Times New Roman" w:eastAsia="Arial Unicode MS" w:hAnsi="Times New Roman" w:cs="Times New Roman"/>
      <w:b/>
      <w:bCs/>
      <w:sz w:val="20"/>
      <w:szCs w:val="20"/>
      <w:bdr w:val="nil"/>
    </w:rPr>
  </w:style>
  <w:style w:type="paragraph" w:styleId="BalloonText">
    <w:name w:val="Balloon Text"/>
    <w:basedOn w:val="Normal"/>
    <w:link w:val="BalloonTextChar"/>
    <w:uiPriority w:val="99"/>
    <w:semiHidden/>
    <w:unhideWhenUsed/>
    <w:rsid w:val="00E94A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A42"/>
    <w:rPr>
      <w:rFonts w:ascii="Segoe UI" w:eastAsia="Arial Unicode MS" w:hAnsi="Segoe UI" w:cs="Segoe UI"/>
      <w:sz w:val="18"/>
      <w:szCs w:val="18"/>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pagalba@vpt.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2809</TotalTime>
  <Pages>13</Pages>
  <Words>8092</Words>
  <Characters>46130</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20</cp:revision>
  <cp:lastPrinted>2025-07-21T11:56:00Z</cp:lastPrinted>
  <dcterms:created xsi:type="dcterms:W3CDTF">2025-07-21T11:10:00Z</dcterms:created>
  <dcterms:modified xsi:type="dcterms:W3CDTF">2025-08-01T11:26:00Z</dcterms:modified>
</cp:coreProperties>
</file>